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5E6" w:rsidRPr="00742472" w:rsidRDefault="005A35E6" w:rsidP="005A35E6">
      <w:pPr>
        <w:shd w:val="clear" w:color="auto" w:fill="FFFFFF"/>
        <w:overflowPunct/>
        <w:adjustRightInd/>
        <w:ind w:left="34" w:firstLine="470"/>
        <w:jc w:val="center"/>
        <w:textAlignment w:val="auto"/>
        <w:rPr>
          <w:rFonts w:ascii="Times New Roman" w:hAnsi="Times New Roman"/>
          <w:b/>
          <w:szCs w:val="24"/>
          <w:lang w:val="uk-UA"/>
        </w:rPr>
      </w:pPr>
      <w:bookmarkStart w:id="0" w:name="_GoBack"/>
      <w:bookmarkEnd w:id="0"/>
      <w:r w:rsidRPr="00742472">
        <w:rPr>
          <w:rFonts w:ascii="Times New Roman" w:hAnsi="Times New Roman"/>
          <w:b/>
          <w:szCs w:val="24"/>
          <w:lang w:val="uk-UA"/>
        </w:rPr>
        <w:t xml:space="preserve">Звіт про виконання регіональної програми за </w:t>
      </w:r>
      <w:r w:rsidR="00AC03F5" w:rsidRPr="00742472">
        <w:rPr>
          <w:rFonts w:ascii="Times New Roman" w:hAnsi="Times New Roman"/>
          <w:b/>
          <w:szCs w:val="24"/>
          <w:lang w:val="uk-UA"/>
        </w:rPr>
        <w:t>20</w:t>
      </w:r>
      <w:r w:rsidR="004C34B8" w:rsidRPr="00742472">
        <w:rPr>
          <w:rFonts w:ascii="Times New Roman" w:hAnsi="Times New Roman"/>
          <w:b/>
          <w:szCs w:val="24"/>
          <w:lang w:val="uk-UA"/>
        </w:rPr>
        <w:t>2</w:t>
      </w:r>
      <w:r w:rsidR="007C5849" w:rsidRPr="00742472">
        <w:rPr>
          <w:rFonts w:ascii="Times New Roman" w:hAnsi="Times New Roman"/>
          <w:b/>
          <w:szCs w:val="24"/>
          <w:lang w:val="uk-UA"/>
        </w:rPr>
        <w:t>2</w:t>
      </w:r>
      <w:r w:rsidRPr="00742472">
        <w:rPr>
          <w:rFonts w:ascii="Times New Roman" w:hAnsi="Times New Roman"/>
          <w:b/>
          <w:szCs w:val="24"/>
          <w:lang w:val="uk-UA"/>
        </w:rPr>
        <w:t xml:space="preserve"> рік</w:t>
      </w:r>
    </w:p>
    <w:p w:rsidR="00E630C9" w:rsidRPr="00742472" w:rsidRDefault="00E630C9" w:rsidP="005A35E6">
      <w:pPr>
        <w:shd w:val="clear" w:color="auto" w:fill="FFFFFF"/>
        <w:overflowPunct/>
        <w:adjustRightInd/>
        <w:ind w:left="34" w:firstLine="470"/>
        <w:jc w:val="center"/>
        <w:textAlignment w:val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717"/>
        <w:gridCol w:w="1260"/>
        <w:gridCol w:w="13053"/>
      </w:tblGrid>
      <w:tr w:rsidR="005A35E6" w:rsidRPr="00742472" w:rsidTr="00E630C9">
        <w:tc>
          <w:tcPr>
            <w:tcW w:w="720" w:type="dxa"/>
          </w:tcPr>
          <w:p w:rsidR="005A35E6" w:rsidRPr="00742472" w:rsidRDefault="005A35E6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42472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35E6" w:rsidRPr="00742472" w:rsidRDefault="005A35E6" w:rsidP="00E630C9">
            <w:pPr>
              <w:overflowPunct/>
              <w:adjustRightInd/>
              <w:ind w:right="-9855"/>
              <w:jc w:val="center"/>
              <w:textAlignment w:val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1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35E6" w:rsidRPr="00742472" w:rsidRDefault="00E630C9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i/>
                <w:szCs w:val="24"/>
                <w:lang w:val="uk-UA"/>
              </w:rPr>
            </w:pPr>
            <w:r w:rsidRPr="00742472">
              <w:rPr>
                <w:rFonts w:ascii="Times New Roman" w:hAnsi="Times New Roman"/>
                <w:i/>
                <w:szCs w:val="24"/>
                <w:lang w:val="uk-UA"/>
              </w:rPr>
              <w:t>Департамент культури  і туризму, національностей та релігій Чернігівської обласної державної адміністрації</w:t>
            </w:r>
          </w:p>
        </w:tc>
      </w:tr>
      <w:tr w:rsidR="005A35E6" w:rsidRPr="00742472" w:rsidTr="00E630C9">
        <w:tc>
          <w:tcPr>
            <w:tcW w:w="720" w:type="dxa"/>
          </w:tcPr>
          <w:p w:rsidR="005A35E6" w:rsidRPr="00742472" w:rsidRDefault="005A35E6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35E6" w:rsidRPr="00742472" w:rsidRDefault="005A35E6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742472">
              <w:rPr>
                <w:rFonts w:ascii="Times New Roman" w:hAnsi="Times New Roman"/>
                <w:szCs w:val="24"/>
                <w:lang w:val="uk-UA"/>
              </w:rPr>
              <w:t>КВКВ</w:t>
            </w:r>
          </w:p>
        </w:tc>
        <w:tc>
          <w:tcPr>
            <w:tcW w:w="131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35E6" w:rsidRPr="00742472" w:rsidRDefault="005A35E6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742472">
              <w:rPr>
                <w:rFonts w:ascii="Times New Roman" w:hAnsi="Times New Roman"/>
                <w:szCs w:val="24"/>
                <w:lang w:val="uk-UA"/>
              </w:rPr>
              <w:t>найменування головного розпорядника коштів програми</w:t>
            </w:r>
          </w:p>
        </w:tc>
      </w:tr>
      <w:tr w:rsidR="005A35E6" w:rsidRPr="00742472" w:rsidTr="00E630C9">
        <w:tc>
          <w:tcPr>
            <w:tcW w:w="720" w:type="dxa"/>
          </w:tcPr>
          <w:p w:rsidR="005A35E6" w:rsidRPr="00742472" w:rsidRDefault="005A35E6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42472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35E6" w:rsidRPr="00742472" w:rsidRDefault="005A35E6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1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35E6" w:rsidRPr="00742472" w:rsidRDefault="00E630C9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742472">
              <w:rPr>
                <w:rFonts w:ascii="Times New Roman" w:hAnsi="Times New Roman"/>
                <w:i/>
                <w:szCs w:val="24"/>
                <w:lang w:val="uk-UA"/>
              </w:rPr>
              <w:t>Департамент культури  і туризму, національностей та релігій Чернігівської обласної державної адміністрації</w:t>
            </w:r>
          </w:p>
        </w:tc>
      </w:tr>
      <w:tr w:rsidR="005A35E6" w:rsidRPr="00742472" w:rsidTr="00E630C9">
        <w:tc>
          <w:tcPr>
            <w:tcW w:w="720" w:type="dxa"/>
          </w:tcPr>
          <w:p w:rsidR="005A35E6" w:rsidRPr="00742472" w:rsidRDefault="005A35E6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35E6" w:rsidRPr="00742472" w:rsidRDefault="005A35E6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742472">
              <w:rPr>
                <w:rFonts w:ascii="Times New Roman" w:hAnsi="Times New Roman"/>
                <w:szCs w:val="24"/>
                <w:lang w:val="uk-UA"/>
              </w:rPr>
              <w:t>КВКВ</w:t>
            </w:r>
          </w:p>
        </w:tc>
        <w:tc>
          <w:tcPr>
            <w:tcW w:w="131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35E6" w:rsidRPr="00742472" w:rsidRDefault="005A35E6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742472">
              <w:rPr>
                <w:rFonts w:ascii="Times New Roman" w:hAnsi="Times New Roman"/>
                <w:szCs w:val="24"/>
                <w:lang w:val="uk-UA"/>
              </w:rPr>
              <w:t>найменування відповідального виконавця програми</w:t>
            </w:r>
          </w:p>
        </w:tc>
      </w:tr>
      <w:tr w:rsidR="005A35E6" w:rsidRPr="00742472" w:rsidTr="00E630C9">
        <w:tc>
          <w:tcPr>
            <w:tcW w:w="720" w:type="dxa"/>
          </w:tcPr>
          <w:p w:rsidR="005A35E6" w:rsidRPr="00742472" w:rsidRDefault="005A35E6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42472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35E6" w:rsidRPr="00742472" w:rsidRDefault="005A35E6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1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35E6" w:rsidRPr="00742472" w:rsidRDefault="005D163D" w:rsidP="00CC61FF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i/>
                <w:szCs w:val="24"/>
                <w:lang w:val="uk-UA"/>
              </w:rPr>
            </w:pPr>
            <w:r w:rsidRPr="007424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Програма оновлення </w:t>
            </w:r>
            <w:r w:rsidR="00A63E48" w:rsidRPr="00742472">
              <w:rPr>
                <w:rFonts w:ascii="Times New Roman" w:hAnsi="Times New Roman"/>
                <w:sz w:val="22"/>
                <w:szCs w:val="22"/>
                <w:lang w:val="uk-UA"/>
              </w:rPr>
              <w:t>та розвитку Менського зоопарку загальнодержавного значення на 20</w:t>
            </w:r>
            <w:r w:rsidR="00CC61FF" w:rsidRPr="00742472">
              <w:rPr>
                <w:rFonts w:ascii="Times New Roman" w:hAnsi="Times New Roman"/>
                <w:sz w:val="22"/>
                <w:szCs w:val="22"/>
                <w:lang w:val="uk-UA"/>
              </w:rPr>
              <w:t>21</w:t>
            </w:r>
            <w:r w:rsidR="00A63E48" w:rsidRPr="00742472">
              <w:rPr>
                <w:rFonts w:ascii="Times New Roman" w:hAnsi="Times New Roman"/>
                <w:sz w:val="22"/>
                <w:szCs w:val="22"/>
                <w:lang w:val="uk-UA"/>
              </w:rPr>
              <w:t>-202</w:t>
            </w:r>
            <w:r w:rsidR="00CC61FF" w:rsidRPr="00742472"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  <w:r w:rsidR="00A63E48" w:rsidRPr="007424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роки, </w:t>
            </w:r>
            <w:r w:rsidR="00C552F5" w:rsidRPr="007424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                                   </w:t>
            </w:r>
            <w:r w:rsidR="00A63E48" w:rsidRPr="00742472">
              <w:rPr>
                <w:rFonts w:ascii="Times New Roman" w:hAnsi="Times New Roman"/>
                <w:color w:val="auto"/>
                <w:szCs w:val="24"/>
                <w:lang w:val="uk-UA"/>
              </w:rPr>
              <w:t xml:space="preserve">затвердженої рішенням </w:t>
            </w:r>
            <w:r w:rsidRPr="00742472">
              <w:rPr>
                <w:color w:val="auto"/>
                <w:szCs w:val="24"/>
                <w:lang w:val="uk-UA"/>
              </w:rPr>
              <w:t>двадцять п’ятої сесії Чернігівської обласної ради сьомого скликання від 18.10.200 року № 48-25/VІІ</w:t>
            </w:r>
          </w:p>
        </w:tc>
      </w:tr>
      <w:tr w:rsidR="005A35E6" w:rsidRPr="00742472" w:rsidTr="00E630C9">
        <w:tc>
          <w:tcPr>
            <w:tcW w:w="720" w:type="dxa"/>
          </w:tcPr>
          <w:p w:rsidR="005A35E6" w:rsidRPr="00742472" w:rsidRDefault="005A35E6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35E6" w:rsidRPr="00742472" w:rsidRDefault="005A35E6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742472">
              <w:rPr>
                <w:rFonts w:ascii="Times New Roman" w:hAnsi="Times New Roman"/>
                <w:szCs w:val="24"/>
                <w:lang w:val="uk-UA"/>
              </w:rPr>
              <w:t>КВКВ</w:t>
            </w:r>
          </w:p>
        </w:tc>
        <w:tc>
          <w:tcPr>
            <w:tcW w:w="131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35E6" w:rsidRPr="00742472" w:rsidRDefault="005A35E6" w:rsidP="005A35E6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742472">
              <w:rPr>
                <w:rFonts w:ascii="Times New Roman" w:hAnsi="Times New Roman"/>
                <w:szCs w:val="24"/>
                <w:lang w:val="uk-UA"/>
              </w:rPr>
              <w:t>найменування програми, дата і номер рішення обласної ради про її затвердження</w:t>
            </w:r>
          </w:p>
        </w:tc>
      </w:tr>
    </w:tbl>
    <w:p w:rsidR="005A35E6" w:rsidRPr="00742472" w:rsidRDefault="005A35E6" w:rsidP="005A35E6">
      <w:pPr>
        <w:shd w:val="clear" w:color="auto" w:fill="FFFFFF"/>
        <w:overflowPunct/>
        <w:adjustRightInd/>
        <w:ind w:left="34" w:firstLine="470"/>
        <w:jc w:val="center"/>
        <w:textAlignment w:val="auto"/>
        <w:rPr>
          <w:rFonts w:ascii="Times New Roman" w:hAnsi="Times New Roman"/>
          <w:sz w:val="16"/>
          <w:szCs w:val="16"/>
          <w:lang w:val="uk-UA"/>
        </w:rPr>
      </w:pPr>
    </w:p>
    <w:p w:rsidR="00A63E48" w:rsidRPr="00742472" w:rsidRDefault="00C552F5" w:rsidP="00C552F5">
      <w:pPr>
        <w:shd w:val="clear" w:color="auto" w:fill="FFFFFF"/>
        <w:tabs>
          <w:tab w:val="left" w:pos="709"/>
        </w:tabs>
        <w:overflowPunct/>
        <w:adjustRightInd/>
        <w:ind w:left="709" w:hanging="675"/>
        <w:jc w:val="both"/>
        <w:textAlignment w:val="auto"/>
        <w:rPr>
          <w:rFonts w:ascii="Times New Roman" w:hAnsi="Times New Roman"/>
          <w:b/>
          <w:sz w:val="22"/>
          <w:szCs w:val="22"/>
          <w:u w:val="single"/>
          <w:lang w:val="uk-UA"/>
        </w:rPr>
      </w:pPr>
      <w:r w:rsidRPr="00742472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5A35E6" w:rsidRPr="00742472"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74247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5A35E6" w:rsidRPr="00742472">
        <w:rPr>
          <w:rFonts w:ascii="Times New Roman" w:hAnsi="Times New Roman"/>
          <w:szCs w:val="24"/>
          <w:lang w:val="uk-UA"/>
        </w:rPr>
        <w:t xml:space="preserve">Напрями діяльності та заходи регіональної цільової програми </w:t>
      </w:r>
      <w:r w:rsidR="00A63E48" w:rsidRPr="00742472">
        <w:rPr>
          <w:rFonts w:ascii="Times New Roman" w:hAnsi="Times New Roman"/>
          <w:b/>
          <w:sz w:val="22"/>
          <w:szCs w:val="22"/>
          <w:u w:val="single"/>
          <w:lang w:val="uk-UA"/>
        </w:rPr>
        <w:t xml:space="preserve">Програма оновлення  та розвитку Менського зоопарку </w:t>
      </w:r>
      <w:r w:rsidRPr="00742472">
        <w:rPr>
          <w:rFonts w:ascii="Times New Roman" w:hAnsi="Times New Roman"/>
          <w:b/>
          <w:sz w:val="22"/>
          <w:szCs w:val="22"/>
          <w:u w:val="single"/>
          <w:lang w:val="uk-UA"/>
        </w:rPr>
        <w:t xml:space="preserve"> </w:t>
      </w:r>
      <w:r w:rsidR="00A63E48" w:rsidRPr="00742472">
        <w:rPr>
          <w:rFonts w:ascii="Times New Roman" w:hAnsi="Times New Roman"/>
          <w:b/>
          <w:sz w:val="22"/>
          <w:szCs w:val="22"/>
          <w:u w:val="single"/>
          <w:lang w:val="uk-UA"/>
        </w:rPr>
        <w:t xml:space="preserve">загальнодержавного </w:t>
      </w:r>
      <w:r w:rsidRPr="00742472">
        <w:rPr>
          <w:rFonts w:ascii="Times New Roman" w:hAnsi="Times New Roman"/>
          <w:b/>
          <w:sz w:val="22"/>
          <w:szCs w:val="22"/>
          <w:u w:val="single"/>
          <w:lang w:val="uk-UA"/>
        </w:rPr>
        <w:t xml:space="preserve">              </w:t>
      </w:r>
      <w:r w:rsidR="00A63E48" w:rsidRPr="00742472">
        <w:rPr>
          <w:rFonts w:ascii="Times New Roman" w:hAnsi="Times New Roman"/>
          <w:b/>
          <w:sz w:val="22"/>
          <w:szCs w:val="22"/>
          <w:u w:val="single"/>
          <w:lang w:val="uk-UA"/>
        </w:rPr>
        <w:t>значення на 20</w:t>
      </w:r>
      <w:r w:rsidR="00CC61FF" w:rsidRPr="00742472">
        <w:rPr>
          <w:rFonts w:ascii="Times New Roman" w:hAnsi="Times New Roman"/>
          <w:b/>
          <w:sz w:val="22"/>
          <w:szCs w:val="22"/>
          <w:u w:val="single"/>
          <w:lang w:val="uk-UA"/>
        </w:rPr>
        <w:t>21</w:t>
      </w:r>
      <w:r w:rsidR="00A63E48" w:rsidRPr="00742472">
        <w:rPr>
          <w:rFonts w:ascii="Times New Roman" w:hAnsi="Times New Roman"/>
          <w:b/>
          <w:sz w:val="22"/>
          <w:szCs w:val="22"/>
          <w:u w:val="single"/>
          <w:lang w:val="uk-UA"/>
        </w:rPr>
        <w:t>-202</w:t>
      </w:r>
      <w:r w:rsidR="00CC61FF" w:rsidRPr="00742472">
        <w:rPr>
          <w:rFonts w:ascii="Times New Roman" w:hAnsi="Times New Roman"/>
          <w:b/>
          <w:sz w:val="22"/>
          <w:szCs w:val="22"/>
          <w:u w:val="single"/>
          <w:lang w:val="uk-UA"/>
        </w:rPr>
        <w:t>5</w:t>
      </w:r>
      <w:r w:rsidR="00A63E48" w:rsidRPr="00742472">
        <w:rPr>
          <w:rFonts w:ascii="Times New Roman" w:hAnsi="Times New Roman"/>
          <w:b/>
          <w:sz w:val="22"/>
          <w:szCs w:val="22"/>
          <w:u w:val="single"/>
          <w:lang w:val="uk-UA"/>
        </w:rPr>
        <w:t xml:space="preserve"> роки</w:t>
      </w:r>
    </w:p>
    <w:p w:rsidR="00A63E48" w:rsidRPr="00742472" w:rsidRDefault="00A63E48" w:rsidP="00C552F5">
      <w:pPr>
        <w:shd w:val="clear" w:color="auto" w:fill="FFFFFF"/>
        <w:overflowPunct/>
        <w:adjustRightInd/>
        <w:ind w:left="34"/>
        <w:jc w:val="both"/>
        <w:textAlignment w:val="auto"/>
        <w:rPr>
          <w:rFonts w:ascii="Times New Roman" w:hAnsi="Times New Roman"/>
          <w:szCs w:val="24"/>
          <w:lang w:val="uk-UA"/>
        </w:rPr>
      </w:pPr>
      <w:r w:rsidRPr="00742472">
        <w:rPr>
          <w:rFonts w:ascii="Times New Roman" w:hAnsi="Times New Roman"/>
          <w:szCs w:val="24"/>
          <w:lang w:val="uk-UA"/>
        </w:rPr>
        <w:t xml:space="preserve"> </w:t>
      </w:r>
      <w:r w:rsidR="00C552F5" w:rsidRPr="00742472">
        <w:rPr>
          <w:rFonts w:ascii="Times New Roman" w:hAnsi="Times New Roman"/>
          <w:szCs w:val="24"/>
          <w:lang w:val="uk-UA"/>
        </w:rPr>
        <w:t xml:space="preserve">          </w:t>
      </w:r>
      <w:r w:rsidRPr="00742472">
        <w:rPr>
          <w:rFonts w:ascii="Times New Roman" w:hAnsi="Times New Roman"/>
          <w:szCs w:val="24"/>
          <w:lang w:val="uk-UA"/>
        </w:rPr>
        <w:t>(назва програми)</w:t>
      </w:r>
    </w:p>
    <w:p w:rsidR="00A63E48" w:rsidRPr="00742472" w:rsidRDefault="00A63E48" w:rsidP="00A63E48">
      <w:pPr>
        <w:shd w:val="clear" w:color="auto" w:fill="FFFFFF"/>
        <w:overflowPunct/>
        <w:adjustRightInd/>
        <w:ind w:left="34"/>
        <w:textAlignment w:val="auto"/>
        <w:rPr>
          <w:rFonts w:ascii="Times New Roman" w:hAnsi="Times New Roman"/>
          <w:szCs w:val="24"/>
          <w:lang w:val="uk-UA"/>
        </w:rPr>
      </w:pPr>
    </w:p>
    <w:p w:rsidR="005A35E6" w:rsidRPr="00742472" w:rsidRDefault="005A35E6" w:rsidP="005A35E6">
      <w:pPr>
        <w:shd w:val="clear" w:color="auto" w:fill="FFFFFF"/>
        <w:overflowPunct/>
        <w:adjustRightInd/>
        <w:ind w:left="34" w:firstLine="146"/>
        <w:jc w:val="both"/>
        <w:textAlignment w:val="auto"/>
        <w:rPr>
          <w:rFonts w:ascii="Times New Roman" w:hAnsi="Times New Roman"/>
          <w:sz w:val="22"/>
          <w:szCs w:val="24"/>
          <w:u w:val="single"/>
          <w:lang w:val="uk-UA"/>
        </w:rPr>
      </w:pPr>
    </w:p>
    <w:tbl>
      <w:tblPr>
        <w:tblW w:w="15320" w:type="dxa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"/>
        <w:gridCol w:w="1718"/>
        <w:gridCol w:w="2693"/>
        <w:gridCol w:w="1135"/>
        <w:gridCol w:w="726"/>
        <w:gridCol w:w="709"/>
        <w:gridCol w:w="709"/>
        <w:gridCol w:w="850"/>
        <w:gridCol w:w="407"/>
        <w:gridCol w:w="19"/>
        <w:gridCol w:w="548"/>
        <w:gridCol w:w="19"/>
        <w:gridCol w:w="567"/>
        <w:gridCol w:w="709"/>
        <w:gridCol w:w="831"/>
        <w:gridCol w:w="3197"/>
      </w:tblGrid>
      <w:tr w:rsidR="00DF7F22" w:rsidRPr="00742472" w:rsidTr="00BD0D4E">
        <w:tc>
          <w:tcPr>
            <w:tcW w:w="483" w:type="dxa"/>
            <w:vMerge w:val="restart"/>
            <w:shd w:val="clear" w:color="auto" w:fill="auto"/>
          </w:tcPr>
          <w:p w:rsidR="00DF7F22" w:rsidRPr="00742472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>№ з/п</w:t>
            </w:r>
          </w:p>
        </w:tc>
        <w:tc>
          <w:tcPr>
            <w:tcW w:w="1718" w:type="dxa"/>
            <w:vMerge w:val="restart"/>
            <w:shd w:val="clear" w:color="auto" w:fill="auto"/>
          </w:tcPr>
          <w:p w:rsidR="00DF7F22" w:rsidRPr="00742472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>Захід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F7F22" w:rsidRPr="00742472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>Головний виконавець та строк виконання заходу</w:t>
            </w:r>
          </w:p>
        </w:tc>
        <w:tc>
          <w:tcPr>
            <w:tcW w:w="4129" w:type="dxa"/>
            <w:gridSpan w:val="5"/>
            <w:shd w:val="clear" w:color="auto" w:fill="auto"/>
          </w:tcPr>
          <w:p w:rsidR="00DF7F22" w:rsidRPr="00742472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>Бюджетні асигнування з урахуванням змін (обсяги фінансування, передбачені програмою/передбачені бюджетом), тис.грн.</w:t>
            </w:r>
          </w:p>
        </w:tc>
        <w:tc>
          <w:tcPr>
            <w:tcW w:w="3100" w:type="dxa"/>
            <w:gridSpan w:val="7"/>
            <w:shd w:val="clear" w:color="auto" w:fill="auto"/>
          </w:tcPr>
          <w:p w:rsidR="00DF7F22" w:rsidRPr="00742472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>Проведені видатки (фактичні обсяги фінансування), тис. грн.</w:t>
            </w:r>
          </w:p>
        </w:tc>
        <w:tc>
          <w:tcPr>
            <w:tcW w:w="3197" w:type="dxa"/>
            <w:vMerge w:val="restart"/>
            <w:shd w:val="clear" w:color="auto" w:fill="auto"/>
          </w:tcPr>
          <w:p w:rsidR="00DF7F22" w:rsidRPr="00742472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>Стан виконання заходів (напрямки використання коштів, результативні показники виконання програми)</w:t>
            </w:r>
          </w:p>
        </w:tc>
      </w:tr>
      <w:tr w:rsidR="00DF7F22" w:rsidRPr="00742472" w:rsidTr="000906C3">
        <w:tc>
          <w:tcPr>
            <w:tcW w:w="483" w:type="dxa"/>
            <w:vMerge/>
            <w:shd w:val="clear" w:color="auto" w:fill="auto"/>
          </w:tcPr>
          <w:p w:rsidR="00DF7F22" w:rsidRPr="00742472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:rsidR="00DF7F22" w:rsidRPr="00742472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F7F22" w:rsidRPr="00742472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  <w:textDirection w:val="btLr"/>
          </w:tcPr>
          <w:p w:rsidR="00DF7F22" w:rsidRPr="00742472" w:rsidRDefault="00EF2CDE" w:rsidP="00370121">
            <w:pPr>
              <w:overflowPunct/>
              <w:adjustRightInd/>
              <w:ind w:left="113" w:right="113"/>
              <w:jc w:val="both"/>
              <w:textAlignment w:val="auto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742472">
              <w:rPr>
                <w:rFonts w:ascii="Times New Roman" w:hAnsi="Times New Roman"/>
                <w:sz w:val="22"/>
                <w:szCs w:val="24"/>
                <w:lang w:val="uk-UA"/>
              </w:rPr>
              <w:t xml:space="preserve">Усього </w:t>
            </w:r>
          </w:p>
        </w:tc>
        <w:tc>
          <w:tcPr>
            <w:tcW w:w="2994" w:type="dxa"/>
            <w:gridSpan w:val="4"/>
            <w:shd w:val="clear" w:color="auto" w:fill="auto"/>
          </w:tcPr>
          <w:p w:rsidR="00DF7F22" w:rsidRPr="00742472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742472">
              <w:rPr>
                <w:rFonts w:ascii="Times New Roman" w:hAnsi="Times New Roman"/>
                <w:sz w:val="22"/>
                <w:szCs w:val="24"/>
                <w:lang w:val="uk-UA"/>
              </w:rPr>
              <w:t>у тому числі</w:t>
            </w:r>
          </w:p>
        </w:tc>
        <w:tc>
          <w:tcPr>
            <w:tcW w:w="407" w:type="dxa"/>
            <w:vMerge w:val="restart"/>
            <w:shd w:val="clear" w:color="auto" w:fill="auto"/>
            <w:textDirection w:val="btLr"/>
          </w:tcPr>
          <w:p w:rsidR="00DF7F22" w:rsidRPr="00742472" w:rsidRDefault="00EF2CDE" w:rsidP="00370121">
            <w:pPr>
              <w:overflowPunct/>
              <w:adjustRightInd/>
              <w:ind w:left="113" w:right="113"/>
              <w:jc w:val="both"/>
              <w:textAlignment w:val="auto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742472">
              <w:rPr>
                <w:rFonts w:ascii="Times New Roman" w:hAnsi="Times New Roman"/>
                <w:sz w:val="22"/>
                <w:szCs w:val="24"/>
                <w:lang w:val="uk-UA"/>
              </w:rPr>
              <w:t xml:space="preserve">Усього </w:t>
            </w:r>
          </w:p>
        </w:tc>
        <w:tc>
          <w:tcPr>
            <w:tcW w:w="2693" w:type="dxa"/>
            <w:gridSpan w:val="6"/>
            <w:shd w:val="clear" w:color="auto" w:fill="auto"/>
          </w:tcPr>
          <w:p w:rsidR="00DF7F22" w:rsidRPr="00742472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742472">
              <w:rPr>
                <w:rFonts w:ascii="Times New Roman" w:hAnsi="Times New Roman"/>
                <w:sz w:val="22"/>
                <w:szCs w:val="24"/>
                <w:lang w:val="uk-UA"/>
              </w:rPr>
              <w:t>у тому числі</w:t>
            </w:r>
          </w:p>
        </w:tc>
        <w:tc>
          <w:tcPr>
            <w:tcW w:w="3197" w:type="dxa"/>
            <w:vMerge/>
            <w:shd w:val="clear" w:color="auto" w:fill="auto"/>
          </w:tcPr>
          <w:p w:rsidR="00DF7F22" w:rsidRPr="00742472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DF7F22" w:rsidRPr="00742472" w:rsidTr="000906C3">
        <w:trPr>
          <w:cantSplit/>
          <w:trHeight w:val="1560"/>
        </w:trPr>
        <w:tc>
          <w:tcPr>
            <w:tcW w:w="483" w:type="dxa"/>
            <w:vMerge/>
            <w:shd w:val="clear" w:color="auto" w:fill="auto"/>
          </w:tcPr>
          <w:p w:rsidR="00DF7F22" w:rsidRPr="00742472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:rsidR="00DF7F22" w:rsidRPr="00742472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F7F22" w:rsidRPr="00742472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F7F22" w:rsidRPr="00742472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2"/>
                <w:szCs w:val="24"/>
                <w:lang w:val="uk-UA"/>
              </w:rPr>
            </w:pPr>
          </w:p>
        </w:tc>
        <w:tc>
          <w:tcPr>
            <w:tcW w:w="726" w:type="dxa"/>
            <w:shd w:val="clear" w:color="auto" w:fill="auto"/>
            <w:textDirection w:val="btLr"/>
          </w:tcPr>
          <w:p w:rsidR="00DF7F22" w:rsidRPr="00742472" w:rsidRDefault="00DF7F22" w:rsidP="00370121">
            <w:pPr>
              <w:overflowPunct/>
              <w:adjustRightInd/>
              <w:ind w:left="113" w:right="113"/>
              <w:jc w:val="both"/>
              <w:textAlignment w:val="auto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742472">
              <w:rPr>
                <w:rFonts w:ascii="Times New Roman" w:hAnsi="Times New Roman"/>
                <w:sz w:val="22"/>
                <w:szCs w:val="24"/>
                <w:lang w:val="uk-UA"/>
              </w:rPr>
              <w:t>Обласний бюджет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DF7F22" w:rsidRPr="00742472" w:rsidRDefault="00DF7F22" w:rsidP="00370121">
            <w:pPr>
              <w:overflowPunct/>
              <w:adjustRightInd/>
              <w:ind w:left="113" w:right="113"/>
              <w:jc w:val="both"/>
              <w:textAlignment w:val="auto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742472">
              <w:rPr>
                <w:rFonts w:ascii="Times New Roman" w:hAnsi="Times New Roman"/>
                <w:sz w:val="22"/>
                <w:szCs w:val="24"/>
                <w:lang w:val="uk-UA"/>
              </w:rPr>
              <w:t>Районний бюджет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DF7F22" w:rsidRPr="00742472" w:rsidRDefault="00DF7F22" w:rsidP="00370121">
            <w:pPr>
              <w:overflowPunct/>
              <w:adjustRightInd/>
              <w:ind w:left="113" w:right="113"/>
              <w:jc w:val="both"/>
              <w:textAlignment w:val="auto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742472">
              <w:rPr>
                <w:rFonts w:ascii="Times New Roman" w:hAnsi="Times New Roman"/>
                <w:sz w:val="22"/>
                <w:szCs w:val="24"/>
                <w:lang w:val="uk-UA"/>
              </w:rPr>
              <w:t>Бюджети сіл, селищ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DF7F22" w:rsidRPr="00742472" w:rsidRDefault="00DF7F22" w:rsidP="00370121">
            <w:pPr>
              <w:overflowPunct/>
              <w:adjustRightInd/>
              <w:ind w:left="113" w:right="113"/>
              <w:jc w:val="both"/>
              <w:textAlignment w:val="auto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742472">
              <w:rPr>
                <w:rFonts w:ascii="Times New Roman" w:hAnsi="Times New Roman"/>
                <w:sz w:val="22"/>
                <w:szCs w:val="24"/>
                <w:lang w:val="uk-UA"/>
              </w:rPr>
              <w:t>Кошти небюджетних джерел</w:t>
            </w:r>
          </w:p>
        </w:tc>
        <w:tc>
          <w:tcPr>
            <w:tcW w:w="407" w:type="dxa"/>
            <w:vMerge/>
            <w:shd w:val="clear" w:color="auto" w:fill="auto"/>
          </w:tcPr>
          <w:p w:rsidR="00DF7F22" w:rsidRPr="00742472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2"/>
                <w:szCs w:val="24"/>
                <w:lang w:val="uk-UA"/>
              </w:rPr>
            </w:pPr>
          </w:p>
        </w:tc>
        <w:tc>
          <w:tcPr>
            <w:tcW w:w="586" w:type="dxa"/>
            <w:gridSpan w:val="3"/>
            <w:shd w:val="clear" w:color="auto" w:fill="auto"/>
            <w:textDirection w:val="btLr"/>
          </w:tcPr>
          <w:p w:rsidR="00DF7F22" w:rsidRPr="00742472" w:rsidRDefault="00AD56F5" w:rsidP="00370121">
            <w:pPr>
              <w:overflowPunct/>
              <w:adjustRightInd/>
              <w:ind w:left="113" w:right="113"/>
              <w:jc w:val="both"/>
              <w:textAlignment w:val="auto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742472">
              <w:rPr>
                <w:rFonts w:ascii="Times New Roman" w:hAnsi="Times New Roman"/>
                <w:sz w:val="22"/>
                <w:szCs w:val="24"/>
                <w:lang w:val="uk-UA"/>
              </w:rPr>
              <w:t xml:space="preserve">Обласний бюджет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DF7F22" w:rsidRPr="00742472" w:rsidRDefault="00DF7F22" w:rsidP="00370121">
            <w:pPr>
              <w:overflowPunct/>
              <w:adjustRightInd/>
              <w:ind w:left="113" w:right="113"/>
              <w:jc w:val="both"/>
              <w:textAlignment w:val="auto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742472">
              <w:rPr>
                <w:rFonts w:ascii="Times New Roman" w:hAnsi="Times New Roman"/>
                <w:sz w:val="22"/>
                <w:szCs w:val="24"/>
                <w:lang w:val="uk-UA"/>
              </w:rPr>
              <w:t>Районний бюджет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DF7F22" w:rsidRPr="00742472" w:rsidRDefault="00DF7F22" w:rsidP="00370121">
            <w:pPr>
              <w:overflowPunct/>
              <w:adjustRightInd/>
              <w:ind w:left="113" w:right="113"/>
              <w:jc w:val="both"/>
              <w:textAlignment w:val="auto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742472">
              <w:rPr>
                <w:rFonts w:ascii="Times New Roman" w:hAnsi="Times New Roman"/>
                <w:sz w:val="22"/>
                <w:szCs w:val="24"/>
                <w:lang w:val="uk-UA"/>
              </w:rPr>
              <w:t>Бюджети сіл, селищ</w:t>
            </w:r>
          </w:p>
        </w:tc>
        <w:tc>
          <w:tcPr>
            <w:tcW w:w="831" w:type="dxa"/>
            <w:shd w:val="clear" w:color="auto" w:fill="auto"/>
            <w:textDirection w:val="btLr"/>
          </w:tcPr>
          <w:p w:rsidR="00DF7F22" w:rsidRPr="00742472" w:rsidRDefault="00DF7F22" w:rsidP="00370121">
            <w:pPr>
              <w:overflowPunct/>
              <w:adjustRightInd/>
              <w:ind w:left="113" w:right="113"/>
              <w:jc w:val="both"/>
              <w:textAlignment w:val="auto"/>
              <w:rPr>
                <w:rFonts w:ascii="Times New Roman" w:hAnsi="Times New Roman"/>
                <w:sz w:val="22"/>
                <w:szCs w:val="24"/>
                <w:lang w:val="uk-UA"/>
              </w:rPr>
            </w:pPr>
            <w:r w:rsidRPr="00742472">
              <w:rPr>
                <w:rFonts w:ascii="Times New Roman" w:hAnsi="Times New Roman"/>
                <w:sz w:val="22"/>
                <w:szCs w:val="24"/>
                <w:lang w:val="uk-UA"/>
              </w:rPr>
              <w:t>Кошти небюджетних джерел</w:t>
            </w:r>
          </w:p>
        </w:tc>
        <w:tc>
          <w:tcPr>
            <w:tcW w:w="3197" w:type="dxa"/>
            <w:vMerge/>
            <w:shd w:val="clear" w:color="auto" w:fill="auto"/>
          </w:tcPr>
          <w:p w:rsidR="00DF7F22" w:rsidRPr="00742472" w:rsidRDefault="00DF7F2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ED0FE5" w:rsidRPr="00742472" w:rsidTr="00236AFF">
        <w:trPr>
          <w:trHeight w:val="2444"/>
        </w:trPr>
        <w:tc>
          <w:tcPr>
            <w:tcW w:w="483" w:type="dxa"/>
            <w:shd w:val="clear" w:color="auto" w:fill="auto"/>
          </w:tcPr>
          <w:p w:rsidR="00ED0FE5" w:rsidRPr="00742472" w:rsidRDefault="00ED0FE5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>1.</w:t>
            </w:r>
          </w:p>
        </w:tc>
        <w:tc>
          <w:tcPr>
            <w:tcW w:w="1718" w:type="dxa"/>
            <w:shd w:val="clear" w:color="auto" w:fill="auto"/>
          </w:tcPr>
          <w:p w:rsidR="00ED0FE5" w:rsidRPr="00742472" w:rsidRDefault="00ED0FE5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>Забезпечення належного функціонування закладу</w:t>
            </w:r>
          </w:p>
        </w:tc>
        <w:tc>
          <w:tcPr>
            <w:tcW w:w="2693" w:type="dxa"/>
            <w:shd w:val="clear" w:color="auto" w:fill="auto"/>
          </w:tcPr>
          <w:p w:rsidR="00ED0FE5" w:rsidRPr="00742472" w:rsidRDefault="00ED0FE5" w:rsidP="00760156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 xml:space="preserve">Департамент культури і туризму, національностей та </w:t>
            </w:r>
          </w:p>
          <w:p w:rsidR="00ED0FE5" w:rsidRPr="00742472" w:rsidRDefault="00ED0FE5" w:rsidP="00760156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 xml:space="preserve">релігій облдержадміністрації, </w:t>
            </w:r>
          </w:p>
          <w:p w:rsidR="00ED0FE5" w:rsidRPr="00742472" w:rsidRDefault="00ED0FE5" w:rsidP="00760156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 xml:space="preserve">Менський зоологічний парк загальнодержавного значення, виконання </w:t>
            </w:r>
          </w:p>
          <w:p w:rsidR="00ED0FE5" w:rsidRPr="00742472" w:rsidRDefault="00ED0FE5" w:rsidP="00760156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>протягом року</w:t>
            </w:r>
          </w:p>
          <w:p w:rsidR="00ED0FE5" w:rsidRPr="00742472" w:rsidRDefault="00ED0FE5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35" w:type="dxa"/>
            <w:shd w:val="clear" w:color="auto" w:fill="auto"/>
            <w:textDirection w:val="btLr"/>
          </w:tcPr>
          <w:p w:rsidR="00ED0FE5" w:rsidRPr="00742472" w:rsidRDefault="00742472" w:rsidP="00D4515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11622,9/</w:t>
            </w:r>
            <w:r w:rsidR="000906C3" w:rsidRPr="00742472">
              <w:rPr>
                <w:rFonts w:ascii="Times New Roman" w:hAnsi="Times New Roman"/>
                <w:szCs w:val="24"/>
                <w:lang w:val="uk-UA"/>
              </w:rPr>
              <w:t xml:space="preserve"> </w:t>
            </w:r>
            <w:r w:rsidRPr="00742472">
              <w:rPr>
                <w:rFonts w:ascii="Times New Roman" w:hAnsi="Times New Roman"/>
                <w:szCs w:val="24"/>
                <w:lang w:val="uk-UA"/>
              </w:rPr>
              <w:t>10661,1</w:t>
            </w:r>
          </w:p>
        </w:tc>
        <w:tc>
          <w:tcPr>
            <w:tcW w:w="726" w:type="dxa"/>
            <w:shd w:val="clear" w:color="auto" w:fill="auto"/>
            <w:textDirection w:val="btLr"/>
          </w:tcPr>
          <w:p w:rsidR="00ED0FE5" w:rsidRPr="00742472" w:rsidRDefault="00742472" w:rsidP="00D4515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10602,9</w:t>
            </w:r>
            <w:r w:rsidR="000906C3" w:rsidRPr="00742472">
              <w:rPr>
                <w:rFonts w:ascii="Times New Roman" w:hAnsi="Times New Roman"/>
                <w:szCs w:val="24"/>
                <w:lang w:val="uk-UA"/>
              </w:rPr>
              <w:t>/</w:t>
            </w:r>
            <w:r>
              <w:rPr>
                <w:rFonts w:ascii="Times New Roman" w:hAnsi="Times New Roman"/>
                <w:szCs w:val="24"/>
                <w:lang w:val="ru-RU"/>
              </w:rPr>
              <w:t>8686,9</w:t>
            </w:r>
          </w:p>
        </w:tc>
        <w:tc>
          <w:tcPr>
            <w:tcW w:w="709" w:type="dxa"/>
            <w:shd w:val="clear" w:color="auto" w:fill="FFFFFF"/>
            <w:textDirection w:val="btLr"/>
          </w:tcPr>
          <w:p w:rsidR="00ED0FE5" w:rsidRPr="00742472" w:rsidRDefault="000906C3" w:rsidP="00D4515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 w:rsidRPr="00742472">
              <w:rPr>
                <w:rFonts w:ascii="Times New Roman" w:hAnsi="Times New Roman"/>
                <w:szCs w:val="24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FFFFFF"/>
            <w:textDirection w:val="btLr"/>
          </w:tcPr>
          <w:p w:rsidR="00ED0FE5" w:rsidRPr="00742472" w:rsidRDefault="00121C65" w:rsidP="00D4515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0</w:t>
            </w:r>
            <w:r w:rsidR="000906C3" w:rsidRPr="00742472">
              <w:rPr>
                <w:rFonts w:ascii="Times New Roman" w:hAnsi="Times New Roman"/>
                <w:szCs w:val="24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ED0FE5" w:rsidRPr="00742472" w:rsidRDefault="00742472" w:rsidP="00D4515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1020,0</w:t>
            </w:r>
            <w:r w:rsidR="000906C3" w:rsidRPr="00742472">
              <w:rPr>
                <w:rFonts w:ascii="Times New Roman" w:hAnsi="Times New Roman"/>
                <w:szCs w:val="24"/>
                <w:lang w:val="uk-UA"/>
              </w:rPr>
              <w:t>/</w:t>
            </w:r>
            <w:r>
              <w:rPr>
                <w:rFonts w:ascii="Times New Roman" w:hAnsi="Times New Roman"/>
                <w:szCs w:val="24"/>
                <w:lang w:val="ru-RU"/>
              </w:rPr>
              <w:t>1964,2</w:t>
            </w:r>
          </w:p>
        </w:tc>
        <w:tc>
          <w:tcPr>
            <w:tcW w:w="407" w:type="dxa"/>
            <w:shd w:val="clear" w:color="auto" w:fill="auto"/>
            <w:textDirection w:val="btLr"/>
          </w:tcPr>
          <w:p w:rsidR="00ED0FE5" w:rsidRPr="00742472" w:rsidRDefault="00742472" w:rsidP="00D4515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 w:rsidRPr="00742472">
              <w:rPr>
                <w:rFonts w:ascii="Times New Roman" w:hAnsi="Times New Roman"/>
                <w:szCs w:val="24"/>
                <w:lang w:val="uk-UA"/>
              </w:rPr>
              <w:t>10661,1</w:t>
            </w:r>
          </w:p>
        </w:tc>
        <w:tc>
          <w:tcPr>
            <w:tcW w:w="586" w:type="dxa"/>
            <w:gridSpan w:val="3"/>
            <w:shd w:val="clear" w:color="auto" w:fill="auto"/>
            <w:textDirection w:val="btLr"/>
          </w:tcPr>
          <w:p w:rsidR="00ED0FE5" w:rsidRPr="00742472" w:rsidRDefault="00742472" w:rsidP="00D4515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8696,9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D0FE5" w:rsidRDefault="005D163D" w:rsidP="00D4515D">
            <w:pPr>
              <w:ind w:left="113" w:right="-16"/>
              <w:jc w:val="right"/>
              <w:rPr>
                <w:rFonts w:ascii="Times New Roman" w:hAnsi="Times New Roman"/>
                <w:szCs w:val="24"/>
                <w:lang w:val="ru-RU"/>
              </w:rPr>
            </w:pPr>
            <w:r w:rsidRPr="00742472">
              <w:rPr>
                <w:rFonts w:ascii="Times New Roman" w:hAnsi="Times New Roman"/>
                <w:szCs w:val="24"/>
              </w:rPr>
              <w:t>-</w:t>
            </w:r>
          </w:p>
          <w:p w:rsidR="00397A49" w:rsidRPr="00397A49" w:rsidRDefault="00397A49" w:rsidP="00D4515D">
            <w:pPr>
              <w:ind w:left="113" w:right="-16"/>
              <w:jc w:val="right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</w:tcPr>
          <w:p w:rsidR="00ED0FE5" w:rsidRPr="00742472" w:rsidRDefault="000906C3" w:rsidP="00D4515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 w:rsidRPr="00742472">
              <w:rPr>
                <w:rFonts w:ascii="Times New Roman" w:hAnsi="Times New Roman"/>
                <w:szCs w:val="24"/>
                <w:lang w:val="uk-UA"/>
              </w:rPr>
              <w:t>-</w:t>
            </w:r>
          </w:p>
        </w:tc>
        <w:tc>
          <w:tcPr>
            <w:tcW w:w="831" w:type="dxa"/>
            <w:shd w:val="clear" w:color="auto" w:fill="auto"/>
            <w:textDirection w:val="btLr"/>
          </w:tcPr>
          <w:p w:rsidR="00ED0FE5" w:rsidRPr="00742472" w:rsidRDefault="00742472" w:rsidP="00D4515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1964,2</w:t>
            </w:r>
          </w:p>
        </w:tc>
        <w:tc>
          <w:tcPr>
            <w:tcW w:w="3197" w:type="dxa"/>
            <w:shd w:val="clear" w:color="auto" w:fill="auto"/>
          </w:tcPr>
          <w:p w:rsidR="00ED0FE5" w:rsidRPr="00742472" w:rsidRDefault="00ED0FE5" w:rsidP="00760156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>Покращено матеріально-технічну базу зоопарку, санітарно-гігієнічні умови, заходи безпеки та епідеміологічного захисту відвідувачів і тварин зоопарку.</w:t>
            </w:r>
          </w:p>
          <w:p w:rsidR="00B42CCC" w:rsidRPr="00742472" w:rsidRDefault="00B42CCC" w:rsidP="00760156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ED0FE5" w:rsidRPr="00742472" w:rsidRDefault="00ED0FE5" w:rsidP="00760156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>Забезпечено своєчасну виплату заробітної плати працівникам, а також повноцінний раціон харчування тварин.</w:t>
            </w:r>
          </w:p>
          <w:p w:rsidR="00B95E5F" w:rsidRPr="00742472" w:rsidRDefault="00B95E5F" w:rsidP="00760156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ED0FE5" w:rsidRPr="00742472" w:rsidRDefault="00ED0FE5" w:rsidP="00760156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 xml:space="preserve">Кількість відвідувачів – </w:t>
            </w:r>
            <w:r w:rsidR="007B228A">
              <w:rPr>
                <w:rFonts w:ascii="Times New Roman" w:hAnsi="Times New Roman"/>
                <w:sz w:val="20"/>
                <w:lang w:val="uk-UA"/>
              </w:rPr>
              <w:t>7861</w:t>
            </w:r>
            <w:r w:rsidR="00690D4C" w:rsidRPr="00742472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  <w:r w:rsidRPr="00742472">
              <w:rPr>
                <w:rFonts w:ascii="Times New Roman" w:hAnsi="Times New Roman"/>
                <w:sz w:val="20"/>
                <w:lang w:val="uk-UA"/>
              </w:rPr>
              <w:t xml:space="preserve"> осіб, з них </w:t>
            </w:r>
            <w:r w:rsidR="00690D4C" w:rsidRPr="00742472">
              <w:rPr>
                <w:rFonts w:ascii="Times New Roman" w:hAnsi="Times New Roman"/>
                <w:sz w:val="20"/>
                <w:lang w:val="uk-UA"/>
              </w:rPr>
              <w:t xml:space="preserve">дітей – </w:t>
            </w:r>
            <w:r w:rsidR="007B228A">
              <w:rPr>
                <w:rFonts w:ascii="Times New Roman" w:hAnsi="Times New Roman"/>
                <w:sz w:val="20"/>
                <w:lang w:val="uk-UA"/>
              </w:rPr>
              <w:t>4271</w:t>
            </w:r>
            <w:r w:rsidRPr="00742472">
              <w:rPr>
                <w:rFonts w:ascii="Times New Roman" w:hAnsi="Times New Roman"/>
                <w:sz w:val="20"/>
                <w:lang w:val="uk-UA"/>
              </w:rPr>
              <w:t xml:space="preserve"> осіб.</w:t>
            </w:r>
          </w:p>
          <w:p w:rsidR="000906C3" w:rsidRPr="00742472" w:rsidRDefault="000906C3" w:rsidP="00760156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0906C3" w:rsidRPr="00742472" w:rsidRDefault="000906C3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lastRenderedPageBreak/>
              <w:t xml:space="preserve">Кількість проведених заходів (екскурсії, лекції, масові </w:t>
            </w:r>
            <w:r w:rsidR="00F63042" w:rsidRPr="00742472">
              <w:rPr>
                <w:rFonts w:ascii="Times New Roman" w:hAnsi="Times New Roman"/>
                <w:sz w:val="20"/>
                <w:lang w:val="uk-UA"/>
              </w:rPr>
              <w:t xml:space="preserve">та інші заходи, виставки) -  </w:t>
            </w:r>
            <w:r w:rsidR="007B228A">
              <w:rPr>
                <w:rFonts w:ascii="Times New Roman" w:hAnsi="Times New Roman"/>
                <w:sz w:val="20"/>
                <w:lang w:val="uk-UA"/>
              </w:rPr>
              <w:t>11</w:t>
            </w:r>
            <w:r w:rsidRPr="00742472">
              <w:rPr>
                <w:rFonts w:ascii="Times New Roman" w:hAnsi="Times New Roman"/>
                <w:sz w:val="20"/>
                <w:lang w:val="uk-UA"/>
              </w:rPr>
              <w:t>.</w:t>
            </w:r>
          </w:p>
          <w:p w:rsidR="000906C3" w:rsidRPr="00742472" w:rsidRDefault="000906C3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0906C3" w:rsidRPr="00742472" w:rsidRDefault="000906C3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>Плановий обсяг власних надходж</w:t>
            </w:r>
            <w:r w:rsidR="00F63042" w:rsidRPr="00742472">
              <w:rPr>
                <w:rFonts w:ascii="Times New Roman" w:hAnsi="Times New Roman"/>
                <w:sz w:val="20"/>
                <w:lang w:val="uk-UA"/>
              </w:rPr>
              <w:t xml:space="preserve">ень в зоопарку –          </w:t>
            </w:r>
            <w:r w:rsidR="007B228A">
              <w:rPr>
                <w:rFonts w:ascii="Times New Roman" w:hAnsi="Times New Roman"/>
                <w:sz w:val="20"/>
                <w:lang w:val="uk-UA"/>
              </w:rPr>
              <w:t>2250,2</w:t>
            </w:r>
            <w:r w:rsidR="00900901" w:rsidRPr="00742472">
              <w:rPr>
                <w:rFonts w:ascii="Times New Roman" w:hAnsi="Times New Roman"/>
                <w:sz w:val="20"/>
                <w:lang w:val="uk-UA"/>
              </w:rPr>
              <w:t xml:space="preserve"> тис. грн.</w:t>
            </w:r>
          </w:p>
          <w:p w:rsidR="000906C3" w:rsidRPr="00742472" w:rsidRDefault="000906C3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0906C3" w:rsidRPr="00742472" w:rsidRDefault="000906C3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 xml:space="preserve">Динаміка збільшення чисельності відвідувачів у плановому періоді відповідно до фактичного показника за відповідний період минулого року – </w:t>
            </w:r>
            <w:r w:rsidR="00F63042" w:rsidRPr="00742472">
              <w:rPr>
                <w:rFonts w:ascii="Times New Roman" w:hAnsi="Times New Roman"/>
                <w:sz w:val="20"/>
                <w:lang w:val="uk-UA"/>
              </w:rPr>
              <w:t>-</w:t>
            </w:r>
            <w:r w:rsidR="007B228A">
              <w:rPr>
                <w:rFonts w:ascii="Times New Roman" w:hAnsi="Times New Roman"/>
                <w:sz w:val="20"/>
                <w:lang w:val="uk-UA"/>
              </w:rPr>
              <w:t>75</w:t>
            </w:r>
            <w:r w:rsidR="00F63042" w:rsidRPr="00742472">
              <w:rPr>
                <w:rFonts w:ascii="Times New Roman" w:hAnsi="Times New Roman"/>
                <w:sz w:val="20"/>
                <w:lang w:val="uk-UA"/>
              </w:rPr>
              <w:t>,</w:t>
            </w:r>
            <w:r w:rsidR="007B228A">
              <w:rPr>
                <w:rFonts w:ascii="Times New Roman" w:hAnsi="Times New Roman"/>
                <w:sz w:val="20"/>
                <w:lang w:val="uk-UA"/>
              </w:rPr>
              <w:t>2</w:t>
            </w:r>
            <w:r w:rsidRPr="00742472">
              <w:rPr>
                <w:rFonts w:ascii="Times New Roman" w:hAnsi="Times New Roman"/>
                <w:sz w:val="20"/>
                <w:lang w:val="uk-UA"/>
              </w:rPr>
              <w:t>%.</w:t>
            </w:r>
          </w:p>
          <w:p w:rsidR="000906C3" w:rsidRPr="00742472" w:rsidRDefault="000906C3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0906C3" w:rsidRPr="00742472" w:rsidRDefault="000906C3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 xml:space="preserve">Динаміка збільшення чисельності відвідувачів з числа дітей у плановому періоді відповідно до фактичного показника за відповідний період минулого року – </w:t>
            </w:r>
            <w:r w:rsidR="00F63042" w:rsidRPr="00742472">
              <w:rPr>
                <w:rFonts w:ascii="Times New Roman" w:hAnsi="Times New Roman"/>
                <w:sz w:val="20"/>
                <w:lang w:val="uk-UA"/>
              </w:rPr>
              <w:t>-</w:t>
            </w:r>
            <w:r w:rsidR="007B228A">
              <w:rPr>
                <w:rFonts w:ascii="Times New Roman" w:hAnsi="Times New Roman"/>
                <w:sz w:val="20"/>
                <w:lang w:val="uk-UA"/>
              </w:rPr>
              <w:t>76</w:t>
            </w:r>
            <w:r w:rsidR="00F63042" w:rsidRPr="00742472">
              <w:rPr>
                <w:rFonts w:ascii="Times New Roman" w:hAnsi="Times New Roman"/>
                <w:sz w:val="20"/>
                <w:lang w:val="uk-UA"/>
              </w:rPr>
              <w:t>,</w:t>
            </w:r>
            <w:r w:rsidR="007B228A">
              <w:rPr>
                <w:rFonts w:ascii="Times New Roman" w:hAnsi="Times New Roman"/>
                <w:sz w:val="20"/>
                <w:lang w:val="uk-UA"/>
              </w:rPr>
              <w:t>9</w:t>
            </w:r>
            <w:r w:rsidRPr="00742472">
              <w:rPr>
                <w:rFonts w:ascii="Times New Roman" w:hAnsi="Times New Roman"/>
                <w:sz w:val="20"/>
                <w:lang w:val="uk-UA"/>
              </w:rPr>
              <w:t>%.</w:t>
            </w:r>
          </w:p>
          <w:p w:rsidR="000906C3" w:rsidRPr="00742472" w:rsidRDefault="000906C3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0906C3" w:rsidRPr="00742472" w:rsidRDefault="000906C3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 xml:space="preserve">Динаміка збільшення обсягу доходів по зоопарку у плановому періоді відповідно до фактичного показника за відповідний період минулого року – </w:t>
            </w:r>
            <w:r w:rsidR="007B228A">
              <w:rPr>
                <w:rFonts w:ascii="Times New Roman" w:hAnsi="Times New Roman"/>
                <w:sz w:val="20"/>
                <w:lang w:val="uk-UA"/>
              </w:rPr>
              <w:t>38</w:t>
            </w:r>
            <w:r w:rsidR="00F63042" w:rsidRPr="00742472">
              <w:rPr>
                <w:rFonts w:ascii="Times New Roman" w:hAnsi="Times New Roman"/>
                <w:sz w:val="20"/>
                <w:lang w:val="uk-UA"/>
              </w:rPr>
              <w:t>,</w:t>
            </w:r>
            <w:r w:rsidR="007B228A">
              <w:rPr>
                <w:rFonts w:ascii="Times New Roman" w:hAnsi="Times New Roman"/>
                <w:sz w:val="20"/>
                <w:lang w:val="uk-UA"/>
              </w:rPr>
              <w:t>7</w:t>
            </w:r>
            <w:r w:rsidRPr="00742472">
              <w:rPr>
                <w:rFonts w:ascii="Times New Roman" w:hAnsi="Times New Roman"/>
                <w:sz w:val="20"/>
                <w:lang w:val="uk-UA"/>
              </w:rPr>
              <w:t xml:space="preserve"> %.</w:t>
            </w:r>
          </w:p>
          <w:p w:rsidR="000906C3" w:rsidRPr="00742472" w:rsidRDefault="000906C3" w:rsidP="000906C3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0906C3" w:rsidRPr="00742472" w:rsidRDefault="000906C3" w:rsidP="00760156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>Динаміка збільшення кількості проведених заходів у плановому періоді відповідно до фактичного показника за відповідний період минулого р</w:t>
            </w:r>
            <w:r w:rsidR="00120672" w:rsidRPr="00742472">
              <w:rPr>
                <w:rFonts w:ascii="Times New Roman" w:hAnsi="Times New Roman"/>
                <w:sz w:val="20"/>
                <w:lang w:val="uk-UA"/>
              </w:rPr>
              <w:t xml:space="preserve">оку – </w:t>
            </w:r>
            <w:r w:rsidR="007B228A">
              <w:rPr>
                <w:rFonts w:ascii="Times New Roman" w:hAnsi="Times New Roman"/>
                <w:sz w:val="20"/>
                <w:lang w:val="uk-UA"/>
              </w:rPr>
              <w:t>-93</w:t>
            </w:r>
            <w:r w:rsidR="00F63042" w:rsidRPr="00742472">
              <w:rPr>
                <w:rFonts w:ascii="Times New Roman" w:hAnsi="Times New Roman"/>
                <w:sz w:val="20"/>
                <w:lang w:val="uk-UA"/>
              </w:rPr>
              <w:t>,</w:t>
            </w:r>
            <w:r w:rsidR="007B228A">
              <w:rPr>
                <w:rFonts w:ascii="Times New Roman" w:hAnsi="Times New Roman"/>
                <w:sz w:val="20"/>
                <w:lang w:val="uk-UA"/>
              </w:rPr>
              <w:t>8</w:t>
            </w:r>
            <w:r w:rsidRPr="00742472">
              <w:rPr>
                <w:rFonts w:ascii="Times New Roman" w:hAnsi="Times New Roman"/>
                <w:sz w:val="20"/>
                <w:lang w:val="uk-UA"/>
              </w:rPr>
              <w:t xml:space="preserve"> %</w:t>
            </w:r>
          </w:p>
          <w:p w:rsidR="00ED0FE5" w:rsidRPr="00742472" w:rsidRDefault="00ED0FE5" w:rsidP="00F63042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352E62" w:rsidRPr="00742472" w:rsidTr="00BD0D4E">
        <w:trPr>
          <w:trHeight w:val="2444"/>
        </w:trPr>
        <w:tc>
          <w:tcPr>
            <w:tcW w:w="483" w:type="dxa"/>
            <w:shd w:val="clear" w:color="auto" w:fill="auto"/>
          </w:tcPr>
          <w:p w:rsidR="00352E62" w:rsidRPr="00742472" w:rsidRDefault="00352E6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lastRenderedPageBreak/>
              <w:t>2.</w:t>
            </w:r>
          </w:p>
        </w:tc>
        <w:tc>
          <w:tcPr>
            <w:tcW w:w="1718" w:type="dxa"/>
            <w:shd w:val="clear" w:color="auto" w:fill="auto"/>
          </w:tcPr>
          <w:p w:rsidR="00352E62" w:rsidRPr="00742472" w:rsidRDefault="00352E62" w:rsidP="001147A1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 xml:space="preserve">Створення сучасної рекреаційної інфраструктури, будівництво </w:t>
            </w:r>
          </w:p>
          <w:p w:rsidR="00352E62" w:rsidRPr="00742472" w:rsidRDefault="00352E62" w:rsidP="001147A1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 xml:space="preserve">та капітальний ремонт вольєрів, інших експозиційних і підсобних приміщень </w:t>
            </w:r>
          </w:p>
          <w:p w:rsidR="00352E62" w:rsidRPr="00742472" w:rsidRDefault="00352E62" w:rsidP="001147A1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 xml:space="preserve">та інженерних мереж </w:t>
            </w:r>
          </w:p>
        </w:tc>
        <w:tc>
          <w:tcPr>
            <w:tcW w:w="2693" w:type="dxa"/>
            <w:shd w:val="clear" w:color="auto" w:fill="auto"/>
          </w:tcPr>
          <w:p w:rsidR="00352E62" w:rsidRPr="00742472" w:rsidRDefault="00352E62" w:rsidP="00352E62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 xml:space="preserve">Департамент культури і туризму, національностей та </w:t>
            </w:r>
          </w:p>
          <w:p w:rsidR="00352E62" w:rsidRPr="00742472" w:rsidRDefault="00352E62" w:rsidP="00352E62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 xml:space="preserve">релігій облдержадміністрації, </w:t>
            </w:r>
          </w:p>
          <w:p w:rsidR="00352E62" w:rsidRPr="00742472" w:rsidRDefault="00352E62" w:rsidP="00352E62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 xml:space="preserve">Менський зоологічний парк загальнодержавного значення, виконання </w:t>
            </w:r>
          </w:p>
          <w:p w:rsidR="00352E62" w:rsidRPr="00742472" w:rsidRDefault="00352E62" w:rsidP="00352E62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>протягом року</w:t>
            </w:r>
          </w:p>
          <w:p w:rsidR="00352E62" w:rsidRPr="00742472" w:rsidRDefault="00352E6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35" w:type="dxa"/>
            <w:shd w:val="clear" w:color="auto" w:fill="auto"/>
            <w:textDirection w:val="btLr"/>
          </w:tcPr>
          <w:p w:rsidR="00594903" w:rsidRDefault="00594903" w:rsidP="004F0D52">
            <w:pPr>
              <w:ind w:left="113" w:right="113"/>
              <w:jc w:val="right"/>
              <w:rPr>
                <w:rFonts w:ascii="Times New Roman" w:hAnsi="Times New Roman"/>
                <w:color w:val="auto"/>
                <w:szCs w:val="24"/>
                <w:lang w:val="uk-UA"/>
              </w:rPr>
            </w:pPr>
          </w:p>
          <w:p w:rsidR="00352E62" w:rsidRPr="00742472" w:rsidRDefault="00594903" w:rsidP="00BB5C35">
            <w:pPr>
              <w:ind w:left="113" w:right="113"/>
              <w:jc w:val="right"/>
              <w:rPr>
                <w:rFonts w:ascii="Times New Roman" w:hAnsi="Times New Roman"/>
                <w:color w:val="FF0000"/>
                <w:szCs w:val="24"/>
                <w:lang w:val="uk-UA"/>
              </w:rPr>
            </w:pPr>
            <w:r>
              <w:rPr>
                <w:rFonts w:ascii="Times New Roman" w:hAnsi="Times New Roman"/>
                <w:color w:val="auto"/>
                <w:szCs w:val="24"/>
                <w:lang w:val="uk-UA"/>
              </w:rPr>
              <w:t>5180,5</w:t>
            </w:r>
            <w:r w:rsidR="00FF7F6D" w:rsidRPr="00742472">
              <w:rPr>
                <w:rFonts w:ascii="Times New Roman" w:hAnsi="Times New Roman"/>
                <w:szCs w:val="24"/>
                <w:lang w:val="uk-UA"/>
              </w:rPr>
              <w:t>/</w:t>
            </w:r>
            <w:r>
              <w:rPr>
                <w:rFonts w:ascii="Times New Roman" w:hAnsi="Times New Roman"/>
                <w:szCs w:val="24"/>
                <w:lang w:val="uk-UA"/>
              </w:rPr>
              <w:t>2934,7</w:t>
            </w:r>
            <w:r w:rsidR="000C506D" w:rsidRPr="00742472">
              <w:rPr>
                <w:rFonts w:ascii="Times New Roman" w:hAnsi="Times New Roman"/>
                <w:szCs w:val="24"/>
                <w:lang w:val="uk-UA"/>
              </w:rPr>
              <w:t xml:space="preserve"> </w:t>
            </w:r>
            <w:r w:rsidR="00FF7F6D" w:rsidRPr="00742472">
              <w:rPr>
                <w:rFonts w:ascii="Times New Roman" w:hAnsi="Times New Roman"/>
                <w:szCs w:val="24"/>
                <w:lang w:val="uk-UA"/>
              </w:rPr>
              <w:t xml:space="preserve"> </w:t>
            </w:r>
          </w:p>
        </w:tc>
        <w:tc>
          <w:tcPr>
            <w:tcW w:w="726" w:type="dxa"/>
            <w:shd w:val="clear" w:color="auto" w:fill="auto"/>
            <w:textDirection w:val="btLr"/>
          </w:tcPr>
          <w:p w:rsidR="00352E62" w:rsidRPr="00742472" w:rsidRDefault="00594903" w:rsidP="00BB5C35">
            <w:pPr>
              <w:ind w:left="113" w:right="113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4774,</w:t>
            </w:r>
            <w:r w:rsidR="00BB5C35">
              <w:rPr>
                <w:rFonts w:ascii="Times New Roman" w:hAnsi="Times New Roman"/>
                <w:szCs w:val="24"/>
                <w:lang w:val="uk-UA"/>
              </w:rPr>
              <w:t>2</w:t>
            </w:r>
            <w:r w:rsidR="00FF7F6D" w:rsidRPr="00742472">
              <w:rPr>
                <w:rFonts w:ascii="Times New Roman" w:hAnsi="Times New Roman"/>
                <w:szCs w:val="24"/>
                <w:lang w:val="uk-UA"/>
              </w:rPr>
              <w:t>/</w:t>
            </w:r>
            <w:r>
              <w:rPr>
                <w:rFonts w:ascii="Times New Roman" w:hAnsi="Times New Roman"/>
                <w:szCs w:val="24"/>
                <w:lang w:val="uk-UA"/>
              </w:rPr>
              <w:t>2934,7</w:t>
            </w:r>
          </w:p>
        </w:tc>
        <w:tc>
          <w:tcPr>
            <w:tcW w:w="709" w:type="dxa"/>
            <w:shd w:val="clear" w:color="auto" w:fill="FFFFFF"/>
            <w:textDirection w:val="btLr"/>
          </w:tcPr>
          <w:p w:rsidR="00352E62" w:rsidRPr="00742472" w:rsidRDefault="00352E62" w:rsidP="00BD0D4E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FFFFFF"/>
            <w:textDirection w:val="btLr"/>
          </w:tcPr>
          <w:p w:rsidR="00352E62" w:rsidRPr="00742472" w:rsidRDefault="00352E62" w:rsidP="00BD0D4E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352E62" w:rsidRPr="00742472" w:rsidRDefault="00594903" w:rsidP="00BB6037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406,</w:t>
            </w:r>
            <w:r w:rsidR="00BB6037">
              <w:rPr>
                <w:rFonts w:ascii="Times New Roman" w:hAnsi="Times New Roman"/>
                <w:szCs w:val="24"/>
                <w:lang w:val="uk-UA"/>
              </w:rPr>
              <w:t>4</w:t>
            </w:r>
            <w:r w:rsidR="00FF7F6D" w:rsidRPr="00742472">
              <w:rPr>
                <w:rFonts w:ascii="Times New Roman" w:hAnsi="Times New Roman"/>
                <w:szCs w:val="24"/>
                <w:lang w:val="uk-UA"/>
              </w:rPr>
              <w:t>/</w:t>
            </w:r>
            <w:r w:rsidR="004F0D52" w:rsidRPr="00742472">
              <w:rPr>
                <w:rFonts w:ascii="Times New Roman" w:hAnsi="Times New Roman"/>
                <w:szCs w:val="24"/>
                <w:lang w:val="uk-UA"/>
              </w:rPr>
              <w:t>0</w:t>
            </w:r>
            <w:r w:rsidR="00FF7F6D" w:rsidRPr="00742472">
              <w:rPr>
                <w:rFonts w:ascii="Times New Roman" w:hAnsi="Times New Roman"/>
                <w:szCs w:val="24"/>
                <w:lang w:val="uk-UA"/>
              </w:rPr>
              <w:t>,</w:t>
            </w:r>
            <w:r w:rsidR="002526A5" w:rsidRPr="00742472">
              <w:rPr>
                <w:rFonts w:ascii="Times New Roman" w:hAnsi="Times New Roman"/>
                <w:szCs w:val="24"/>
                <w:lang w:val="uk-UA"/>
              </w:rPr>
              <w:t>0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</w:tcPr>
          <w:p w:rsidR="00352E62" w:rsidRPr="00583ADF" w:rsidRDefault="00583ADF" w:rsidP="00583ADF">
            <w:pPr>
              <w:ind w:left="113" w:right="113"/>
              <w:jc w:val="right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0</w:t>
            </w:r>
            <w:r w:rsidR="000C506D" w:rsidRPr="00742472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ru-RU"/>
              </w:rPr>
              <w:t>0</w:t>
            </w:r>
          </w:p>
        </w:tc>
        <w:tc>
          <w:tcPr>
            <w:tcW w:w="567" w:type="dxa"/>
            <w:gridSpan w:val="2"/>
            <w:shd w:val="clear" w:color="auto" w:fill="auto"/>
            <w:textDirection w:val="btLr"/>
          </w:tcPr>
          <w:p w:rsidR="00352E62" w:rsidRPr="00583ADF" w:rsidRDefault="00583ADF" w:rsidP="00583ADF">
            <w:pPr>
              <w:ind w:left="113" w:right="113"/>
              <w:jc w:val="right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0</w:t>
            </w:r>
            <w:r w:rsidR="00FF7F6D" w:rsidRPr="00742472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ru-RU"/>
              </w:rP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430130" w:rsidRPr="00742472" w:rsidRDefault="00430130" w:rsidP="00BD0D4E">
            <w:pPr>
              <w:ind w:left="113" w:right="-16"/>
              <w:jc w:val="right"/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auto"/>
            <w:textDirection w:val="btLr"/>
          </w:tcPr>
          <w:p w:rsidR="00352E62" w:rsidRPr="00742472" w:rsidRDefault="00352E62" w:rsidP="00BD0D4E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831" w:type="dxa"/>
            <w:shd w:val="clear" w:color="auto" w:fill="auto"/>
            <w:textDirection w:val="btLr"/>
          </w:tcPr>
          <w:p w:rsidR="00352E62" w:rsidRPr="00742472" w:rsidRDefault="005D163D" w:rsidP="005D163D">
            <w:pPr>
              <w:ind w:left="113" w:right="113"/>
              <w:jc w:val="right"/>
              <w:rPr>
                <w:rFonts w:ascii="Times New Roman" w:hAnsi="Times New Roman"/>
                <w:szCs w:val="24"/>
              </w:rPr>
            </w:pPr>
            <w:r w:rsidRPr="00742472">
              <w:rPr>
                <w:rFonts w:ascii="Times New Roman" w:hAnsi="Times New Roman"/>
                <w:szCs w:val="24"/>
              </w:rPr>
              <w:t>0</w:t>
            </w:r>
            <w:r w:rsidR="000C506D" w:rsidRPr="00742472">
              <w:rPr>
                <w:rFonts w:ascii="Times New Roman" w:hAnsi="Times New Roman"/>
                <w:szCs w:val="24"/>
                <w:lang w:val="uk-UA"/>
              </w:rPr>
              <w:t>,</w:t>
            </w:r>
            <w:r w:rsidRPr="00742472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3197" w:type="dxa"/>
            <w:shd w:val="clear" w:color="auto" w:fill="auto"/>
          </w:tcPr>
          <w:p w:rsidR="00352E62" w:rsidRPr="00742472" w:rsidRDefault="00732281" w:rsidP="00594903">
            <w:pPr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Протягом 2022 року капітальні ремонти не проводились. Постановою Кабінету Міністрів України № 590 від </w:t>
            </w:r>
            <w:r w:rsidR="001354E8">
              <w:rPr>
                <w:rFonts w:ascii="Times New Roman" w:hAnsi="Times New Roman"/>
                <w:sz w:val="20"/>
                <w:lang w:val="uk-UA"/>
              </w:rPr>
              <w:t>0</w:t>
            </w:r>
            <w:r>
              <w:rPr>
                <w:rFonts w:ascii="Times New Roman" w:hAnsi="Times New Roman"/>
                <w:sz w:val="20"/>
                <w:lang w:val="uk-UA"/>
              </w:rPr>
              <w:t>9 червня 2021 року «Про затвердже</w:t>
            </w:r>
            <w:r w:rsidR="001354E8">
              <w:rPr>
                <w:rFonts w:ascii="Times New Roman" w:hAnsi="Times New Roman"/>
                <w:sz w:val="20"/>
                <w:lang w:val="uk-UA"/>
              </w:rPr>
              <w:t>ння порядку повноважень Державн</w:t>
            </w:r>
            <w:r>
              <w:rPr>
                <w:rFonts w:ascii="Times New Roman" w:hAnsi="Times New Roman"/>
                <w:sz w:val="20"/>
                <w:lang w:val="uk-UA"/>
              </w:rPr>
              <w:t>ою казначейською службою в особливому режимі в умовах воєнного стану» в першу чергу проводились видатки на національну безпеку і оборону та на здійснення заходів правового режиму воєнного стану</w:t>
            </w:r>
            <w:r w:rsidR="00352E62" w:rsidRPr="00742472">
              <w:rPr>
                <w:rFonts w:ascii="Times New Roman" w:hAnsi="Times New Roman"/>
                <w:sz w:val="20"/>
                <w:lang w:val="uk-UA"/>
              </w:rPr>
              <w:t>.</w:t>
            </w:r>
          </w:p>
          <w:p w:rsidR="00352E62" w:rsidRPr="00742472" w:rsidRDefault="00352E62" w:rsidP="001147A1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BF21D0" w:rsidRPr="00742472" w:rsidTr="000C506D">
        <w:trPr>
          <w:cantSplit/>
          <w:trHeight w:val="2444"/>
        </w:trPr>
        <w:tc>
          <w:tcPr>
            <w:tcW w:w="483" w:type="dxa"/>
            <w:shd w:val="clear" w:color="auto" w:fill="auto"/>
          </w:tcPr>
          <w:p w:rsidR="00352E62" w:rsidRPr="00742472" w:rsidRDefault="00352E6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>3.</w:t>
            </w:r>
          </w:p>
        </w:tc>
        <w:tc>
          <w:tcPr>
            <w:tcW w:w="1718" w:type="dxa"/>
            <w:shd w:val="clear" w:color="auto" w:fill="auto"/>
          </w:tcPr>
          <w:p w:rsidR="00352E62" w:rsidRPr="00742472" w:rsidRDefault="00352E62" w:rsidP="001147A1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>Оновлення матеріально-технічної бази основних фондів довгострокового користування</w:t>
            </w:r>
          </w:p>
        </w:tc>
        <w:tc>
          <w:tcPr>
            <w:tcW w:w="2693" w:type="dxa"/>
            <w:shd w:val="clear" w:color="auto" w:fill="auto"/>
          </w:tcPr>
          <w:p w:rsidR="00352E62" w:rsidRPr="00742472" w:rsidRDefault="00352E62" w:rsidP="00352E62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 xml:space="preserve">Департамент культури і туризму, національностей та </w:t>
            </w:r>
          </w:p>
          <w:p w:rsidR="00352E62" w:rsidRPr="00742472" w:rsidRDefault="00352E62" w:rsidP="00352E62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 xml:space="preserve">релігій облдержадміністрації, </w:t>
            </w:r>
          </w:p>
          <w:p w:rsidR="00352E62" w:rsidRPr="00742472" w:rsidRDefault="00352E62" w:rsidP="00352E62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 xml:space="preserve">Менський зоологічний парк загальнодержавного значення, виконання </w:t>
            </w:r>
          </w:p>
          <w:p w:rsidR="00352E62" w:rsidRPr="00742472" w:rsidRDefault="00352E62" w:rsidP="00352E62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>протягом року</w:t>
            </w:r>
          </w:p>
          <w:p w:rsidR="00352E62" w:rsidRPr="00742472" w:rsidRDefault="00352E62" w:rsidP="00352E62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35" w:type="dxa"/>
            <w:shd w:val="clear" w:color="auto" w:fill="auto"/>
            <w:textDirection w:val="btLr"/>
          </w:tcPr>
          <w:p w:rsidR="00352E62" w:rsidRPr="00742472" w:rsidRDefault="00A265C9" w:rsidP="00BB5C35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25</w:t>
            </w:r>
            <w:r w:rsidR="00FF7F6D" w:rsidRPr="00742472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4</w:t>
            </w:r>
            <w:r w:rsidR="00FF7F6D" w:rsidRPr="00742472">
              <w:rPr>
                <w:rFonts w:ascii="Times New Roman" w:hAnsi="Times New Roman"/>
                <w:szCs w:val="24"/>
                <w:lang w:val="uk-UA"/>
              </w:rPr>
              <w:t>/</w:t>
            </w:r>
            <w:r w:rsidR="004E34AD" w:rsidRPr="00742472">
              <w:rPr>
                <w:rFonts w:ascii="Times New Roman" w:hAnsi="Times New Roman"/>
                <w:szCs w:val="24"/>
              </w:rPr>
              <w:t>0</w:t>
            </w:r>
            <w:r w:rsidR="00FF7F6D" w:rsidRPr="00742472">
              <w:rPr>
                <w:rFonts w:ascii="Times New Roman" w:hAnsi="Times New Roman"/>
                <w:szCs w:val="24"/>
                <w:lang w:val="uk-UA"/>
              </w:rPr>
              <w:t>,0</w:t>
            </w:r>
          </w:p>
        </w:tc>
        <w:tc>
          <w:tcPr>
            <w:tcW w:w="726" w:type="dxa"/>
            <w:shd w:val="clear" w:color="auto" w:fill="auto"/>
            <w:textDirection w:val="btLr"/>
          </w:tcPr>
          <w:p w:rsidR="00352E62" w:rsidRPr="00742472" w:rsidRDefault="00A265C9" w:rsidP="000C506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0</w:t>
            </w:r>
            <w:r w:rsidR="002526A5" w:rsidRPr="00742472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0</w:t>
            </w:r>
            <w:r w:rsidR="002526A5" w:rsidRPr="00742472">
              <w:rPr>
                <w:rFonts w:ascii="Times New Roman" w:hAnsi="Times New Roman"/>
                <w:szCs w:val="24"/>
                <w:lang w:val="uk-UA"/>
              </w:rPr>
              <w:t>/</w:t>
            </w:r>
            <w:r w:rsidR="004E34AD" w:rsidRPr="00742472">
              <w:rPr>
                <w:rFonts w:ascii="Times New Roman" w:hAnsi="Times New Roman"/>
                <w:szCs w:val="24"/>
              </w:rPr>
              <w:t>0</w:t>
            </w:r>
            <w:r w:rsidR="004E34AD" w:rsidRPr="00742472">
              <w:rPr>
                <w:rFonts w:ascii="Times New Roman" w:hAnsi="Times New Roman"/>
                <w:szCs w:val="24"/>
                <w:lang w:val="uk-UA"/>
              </w:rPr>
              <w:t>,</w:t>
            </w:r>
            <w:r w:rsidR="004E34AD" w:rsidRPr="00742472">
              <w:rPr>
                <w:rFonts w:ascii="Times New Roman" w:hAnsi="Times New Roman"/>
                <w:szCs w:val="24"/>
              </w:rPr>
              <w:t>0</w:t>
            </w:r>
          </w:p>
          <w:p w:rsidR="002526A5" w:rsidRPr="00742472" w:rsidRDefault="002526A5" w:rsidP="000C506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</w:p>
          <w:p w:rsidR="002526A5" w:rsidRPr="00742472" w:rsidRDefault="002526A5" w:rsidP="000C506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FFFFFF"/>
            <w:textDirection w:val="btLr"/>
          </w:tcPr>
          <w:p w:rsidR="00352E62" w:rsidRPr="00742472" w:rsidRDefault="00352E62" w:rsidP="000C506D">
            <w:pPr>
              <w:tabs>
                <w:tab w:val="left" w:pos="180"/>
                <w:tab w:val="center" w:pos="246"/>
              </w:tabs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FFFFFF"/>
            <w:textDirection w:val="btLr"/>
          </w:tcPr>
          <w:p w:rsidR="00352E62" w:rsidRPr="00742472" w:rsidRDefault="00352E62" w:rsidP="000C506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352E62" w:rsidRPr="00742472" w:rsidRDefault="00A265C9" w:rsidP="00BB5C35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25</w:t>
            </w:r>
            <w:r w:rsidRPr="00742472">
              <w:rPr>
                <w:rFonts w:ascii="Times New Roman" w:hAnsi="Times New Roman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Cs w:val="24"/>
                <w:lang w:val="uk-UA"/>
              </w:rPr>
              <w:t>4</w:t>
            </w:r>
            <w:r w:rsidR="00FF7F6D" w:rsidRPr="00742472">
              <w:rPr>
                <w:rFonts w:ascii="Times New Roman" w:hAnsi="Times New Roman"/>
                <w:szCs w:val="24"/>
                <w:lang w:val="uk-UA"/>
              </w:rPr>
              <w:t>/</w:t>
            </w:r>
            <w:r w:rsidR="004E34AD" w:rsidRPr="00742472">
              <w:rPr>
                <w:rFonts w:ascii="Times New Roman" w:hAnsi="Times New Roman"/>
                <w:szCs w:val="24"/>
                <w:lang w:val="uk-UA"/>
              </w:rPr>
              <w:t>0</w:t>
            </w:r>
            <w:r w:rsidR="002526A5" w:rsidRPr="00742472">
              <w:rPr>
                <w:rFonts w:ascii="Times New Roman" w:hAnsi="Times New Roman"/>
                <w:szCs w:val="24"/>
                <w:lang w:val="uk-UA"/>
              </w:rPr>
              <w:t>,</w:t>
            </w:r>
            <w:r w:rsidR="004E34AD" w:rsidRPr="00742472">
              <w:rPr>
                <w:rFonts w:ascii="Times New Roman" w:hAnsi="Times New Roman"/>
                <w:szCs w:val="24"/>
                <w:lang w:val="uk-UA"/>
              </w:rPr>
              <w:t>0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</w:tcPr>
          <w:p w:rsidR="00352E62" w:rsidRPr="00742472" w:rsidRDefault="00583ADF" w:rsidP="004E34A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59,8</w:t>
            </w:r>
          </w:p>
        </w:tc>
        <w:tc>
          <w:tcPr>
            <w:tcW w:w="548" w:type="dxa"/>
            <w:shd w:val="clear" w:color="auto" w:fill="auto"/>
            <w:textDirection w:val="btLr"/>
          </w:tcPr>
          <w:p w:rsidR="00352E62" w:rsidRPr="00742472" w:rsidRDefault="00352E62" w:rsidP="000C506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586" w:type="dxa"/>
            <w:gridSpan w:val="2"/>
            <w:shd w:val="clear" w:color="auto" w:fill="auto"/>
            <w:textDirection w:val="btLr"/>
          </w:tcPr>
          <w:p w:rsidR="00352E62" w:rsidRPr="00742472" w:rsidRDefault="00352E62" w:rsidP="000C506D">
            <w:pPr>
              <w:ind w:left="113" w:right="-16"/>
              <w:jc w:val="right"/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auto"/>
            <w:textDirection w:val="btLr"/>
          </w:tcPr>
          <w:p w:rsidR="00352E62" w:rsidRPr="00742472" w:rsidRDefault="00352E62" w:rsidP="000C506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831" w:type="dxa"/>
            <w:shd w:val="clear" w:color="auto" w:fill="auto"/>
            <w:textDirection w:val="btLr"/>
          </w:tcPr>
          <w:p w:rsidR="00352E62" w:rsidRPr="00742472" w:rsidRDefault="00583ADF" w:rsidP="004E34AD">
            <w:pPr>
              <w:ind w:left="113" w:right="113"/>
              <w:jc w:val="right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59,8</w:t>
            </w:r>
          </w:p>
        </w:tc>
        <w:tc>
          <w:tcPr>
            <w:tcW w:w="3197" w:type="dxa"/>
            <w:shd w:val="clear" w:color="auto" w:fill="auto"/>
          </w:tcPr>
          <w:p w:rsidR="00352E62" w:rsidRPr="00742472" w:rsidRDefault="00FE0DD9" w:rsidP="001147A1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>Загальна кількість об’</w:t>
            </w:r>
            <w:r w:rsidR="00352E62" w:rsidRPr="00742472">
              <w:rPr>
                <w:rFonts w:ascii="Times New Roman" w:hAnsi="Times New Roman"/>
                <w:sz w:val="20"/>
                <w:lang w:val="uk-UA"/>
              </w:rPr>
              <w:t xml:space="preserve">єктів рухомого складу  зоопарку – </w:t>
            </w:r>
            <w:r w:rsidR="00B95E5F" w:rsidRPr="00742472">
              <w:rPr>
                <w:rFonts w:ascii="Times New Roman" w:hAnsi="Times New Roman"/>
                <w:sz w:val="20"/>
                <w:lang w:val="uk-UA"/>
              </w:rPr>
              <w:t xml:space="preserve">              </w:t>
            </w:r>
            <w:r w:rsidR="00A265C9">
              <w:rPr>
                <w:rFonts w:ascii="Times New Roman" w:hAnsi="Times New Roman"/>
                <w:sz w:val="20"/>
                <w:lang w:val="uk-UA"/>
              </w:rPr>
              <w:t xml:space="preserve">5 </w:t>
            </w:r>
            <w:r w:rsidR="00352E62" w:rsidRPr="00742472">
              <w:rPr>
                <w:rFonts w:ascii="Times New Roman" w:hAnsi="Times New Roman"/>
                <w:sz w:val="20"/>
                <w:lang w:val="uk-UA"/>
              </w:rPr>
              <w:t>од</w:t>
            </w:r>
            <w:r w:rsidR="00B95E5F" w:rsidRPr="00742472">
              <w:rPr>
                <w:rFonts w:ascii="Times New Roman" w:hAnsi="Times New Roman"/>
                <w:sz w:val="20"/>
                <w:lang w:val="uk-UA"/>
              </w:rPr>
              <w:t>.</w:t>
            </w:r>
          </w:p>
          <w:p w:rsidR="00B95E5F" w:rsidRPr="00742472" w:rsidRDefault="00B95E5F" w:rsidP="001147A1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B95E5F" w:rsidRPr="00742472" w:rsidRDefault="00352E62" w:rsidP="001147A1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 xml:space="preserve">Кількість придбаної техніки рухомого складу </w:t>
            </w:r>
            <w:r w:rsidR="00106BE2" w:rsidRPr="00742472">
              <w:rPr>
                <w:rFonts w:ascii="Times New Roman" w:hAnsi="Times New Roman"/>
                <w:sz w:val="20"/>
                <w:lang w:val="uk-UA"/>
              </w:rPr>
              <w:t>–</w:t>
            </w:r>
            <w:r w:rsidRPr="00742472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  <w:r w:rsidR="00900901" w:rsidRPr="00742472">
              <w:rPr>
                <w:rFonts w:ascii="Times New Roman" w:hAnsi="Times New Roman"/>
                <w:sz w:val="20"/>
                <w:lang w:val="uk-UA"/>
              </w:rPr>
              <w:t>0</w:t>
            </w:r>
            <w:r w:rsidR="00106BE2" w:rsidRPr="00742472">
              <w:rPr>
                <w:rFonts w:ascii="Times New Roman" w:hAnsi="Times New Roman"/>
                <w:sz w:val="20"/>
                <w:lang w:val="uk-UA"/>
              </w:rPr>
              <w:t>.</w:t>
            </w:r>
          </w:p>
          <w:p w:rsidR="00106BE2" w:rsidRPr="00742472" w:rsidRDefault="00106BE2" w:rsidP="001147A1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352E62" w:rsidRPr="00742472" w:rsidRDefault="00352E62" w:rsidP="001147A1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 xml:space="preserve">Кількість транспортних засобів, які потребують оновлення – </w:t>
            </w:r>
            <w:r w:rsidR="00B95E5F" w:rsidRPr="00742472">
              <w:rPr>
                <w:rFonts w:ascii="Times New Roman" w:hAnsi="Times New Roman"/>
                <w:sz w:val="20"/>
                <w:lang w:val="uk-UA"/>
              </w:rPr>
              <w:t xml:space="preserve">                 </w:t>
            </w:r>
            <w:r w:rsidRPr="00742472">
              <w:rPr>
                <w:rFonts w:ascii="Times New Roman" w:hAnsi="Times New Roman"/>
                <w:sz w:val="20"/>
                <w:lang w:val="uk-UA"/>
              </w:rPr>
              <w:t>2 од.</w:t>
            </w:r>
          </w:p>
          <w:p w:rsidR="00B95E5F" w:rsidRPr="00742472" w:rsidRDefault="00B95E5F" w:rsidP="001147A1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352E62" w:rsidRPr="00742472" w:rsidRDefault="00067F3C" w:rsidP="001147A1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>Співвідношення</w:t>
            </w:r>
            <w:r w:rsidR="00352E62" w:rsidRPr="00742472">
              <w:rPr>
                <w:rFonts w:ascii="Times New Roman" w:hAnsi="Times New Roman"/>
                <w:sz w:val="20"/>
                <w:lang w:val="uk-UA"/>
              </w:rPr>
              <w:t xml:space="preserve"> придбаної техніки до техніки, яка фізично знош</w:t>
            </w:r>
            <w:r w:rsidR="00E570F6" w:rsidRPr="00742472">
              <w:rPr>
                <w:rFonts w:ascii="Times New Roman" w:hAnsi="Times New Roman"/>
                <w:sz w:val="20"/>
                <w:lang w:val="uk-UA"/>
              </w:rPr>
              <w:t xml:space="preserve">ена та потребувала оновлення – </w:t>
            </w:r>
            <w:r w:rsidR="00C77810" w:rsidRPr="00742472">
              <w:rPr>
                <w:rFonts w:ascii="Times New Roman" w:hAnsi="Times New Roman"/>
                <w:sz w:val="20"/>
                <w:lang w:val="uk-UA"/>
              </w:rPr>
              <w:t>0</w:t>
            </w:r>
            <w:r w:rsidR="00352E62" w:rsidRPr="00742472">
              <w:rPr>
                <w:rFonts w:ascii="Times New Roman" w:hAnsi="Times New Roman"/>
                <w:sz w:val="20"/>
                <w:lang w:val="uk-UA"/>
              </w:rPr>
              <w:t>%</w:t>
            </w:r>
            <w:r w:rsidR="00B95E5F" w:rsidRPr="00742472">
              <w:rPr>
                <w:rFonts w:ascii="Times New Roman" w:hAnsi="Times New Roman"/>
                <w:sz w:val="20"/>
                <w:lang w:val="uk-UA"/>
              </w:rPr>
              <w:t>.</w:t>
            </w:r>
          </w:p>
          <w:p w:rsidR="00B95E5F" w:rsidRPr="00742472" w:rsidRDefault="00B95E5F" w:rsidP="001147A1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</w:p>
          <w:p w:rsidR="00352E62" w:rsidRPr="00742472" w:rsidRDefault="00352E62" w:rsidP="001147A1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>Відсоток оновленої техніки рухомого складу до загальної кількості транспортних</w:t>
            </w:r>
            <w:r w:rsidR="00E570F6" w:rsidRPr="00742472">
              <w:rPr>
                <w:rFonts w:ascii="Times New Roman" w:hAnsi="Times New Roman"/>
                <w:sz w:val="20"/>
                <w:lang w:val="uk-UA"/>
              </w:rPr>
              <w:t xml:space="preserve"> засобів зоопарку – </w:t>
            </w:r>
            <w:r w:rsidR="00C77810" w:rsidRPr="00742472">
              <w:rPr>
                <w:rFonts w:ascii="Times New Roman" w:hAnsi="Times New Roman"/>
                <w:sz w:val="20"/>
                <w:lang w:val="uk-UA"/>
              </w:rPr>
              <w:t>0</w:t>
            </w:r>
            <w:r w:rsidRPr="00742472">
              <w:rPr>
                <w:rFonts w:ascii="Times New Roman" w:hAnsi="Times New Roman"/>
                <w:sz w:val="20"/>
                <w:lang w:val="uk-UA"/>
              </w:rPr>
              <w:t xml:space="preserve"> %</w:t>
            </w:r>
            <w:r w:rsidR="00B95E5F" w:rsidRPr="00742472">
              <w:rPr>
                <w:rFonts w:ascii="Times New Roman" w:hAnsi="Times New Roman"/>
                <w:sz w:val="20"/>
                <w:lang w:val="uk-UA"/>
              </w:rPr>
              <w:t>.</w:t>
            </w:r>
          </w:p>
          <w:p w:rsidR="00352E62" w:rsidRPr="00742472" w:rsidRDefault="00352E62" w:rsidP="001147A1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BF21D0" w:rsidRPr="00742472" w:rsidTr="00BD0D4E">
        <w:trPr>
          <w:cantSplit/>
          <w:trHeight w:val="2444"/>
        </w:trPr>
        <w:tc>
          <w:tcPr>
            <w:tcW w:w="483" w:type="dxa"/>
            <w:shd w:val="clear" w:color="auto" w:fill="auto"/>
          </w:tcPr>
          <w:p w:rsidR="00C87A19" w:rsidRPr="00742472" w:rsidRDefault="00C87A19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>4.</w:t>
            </w:r>
          </w:p>
        </w:tc>
        <w:tc>
          <w:tcPr>
            <w:tcW w:w="1718" w:type="dxa"/>
            <w:shd w:val="clear" w:color="auto" w:fill="auto"/>
          </w:tcPr>
          <w:p w:rsidR="00C87A19" w:rsidRPr="00742472" w:rsidRDefault="00C87A19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>Впровадження системного підходу до формування та розвитку зоологічної колекції</w:t>
            </w:r>
          </w:p>
        </w:tc>
        <w:tc>
          <w:tcPr>
            <w:tcW w:w="2693" w:type="dxa"/>
            <w:shd w:val="clear" w:color="auto" w:fill="auto"/>
          </w:tcPr>
          <w:p w:rsidR="00C87A19" w:rsidRPr="00742472" w:rsidRDefault="00C87A19" w:rsidP="00C87A19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 xml:space="preserve">Департамент культури і туризму, національностей та </w:t>
            </w:r>
          </w:p>
          <w:p w:rsidR="00C87A19" w:rsidRPr="00742472" w:rsidRDefault="00C87A19" w:rsidP="00C87A19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 xml:space="preserve">релігій облдержадміністрації, </w:t>
            </w:r>
          </w:p>
          <w:p w:rsidR="00C87A19" w:rsidRPr="00742472" w:rsidRDefault="00C87A19" w:rsidP="00C87A19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 xml:space="preserve">Менський зоологічний парк загальнодержавного значення, виконання </w:t>
            </w:r>
          </w:p>
          <w:p w:rsidR="00C87A19" w:rsidRPr="00742472" w:rsidRDefault="00C87A19" w:rsidP="00C87A19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>протягом року</w:t>
            </w:r>
          </w:p>
          <w:p w:rsidR="00C87A19" w:rsidRPr="00742472" w:rsidRDefault="00C87A19" w:rsidP="00352E62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35" w:type="dxa"/>
            <w:shd w:val="clear" w:color="auto" w:fill="auto"/>
            <w:textDirection w:val="btLr"/>
          </w:tcPr>
          <w:p w:rsidR="00C87A19" w:rsidRPr="00742472" w:rsidRDefault="00A265C9" w:rsidP="00583ADF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600</w:t>
            </w:r>
            <w:r w:rsidR="00FF7F6D" w:rsidRPr="00742472">
              <w:rPr>
                <w:rFonts w:ascii="Times New Roman" w:hAnsi="Times New Roman"/>
                <w:szCs w:val="24"/>
                <w:lang w:val="uk-UA"/>
              </w:rPr>
              <w:t>,0/</w:t>
            </w:r>
            <w:r w:rsidR="00583ADF">
              <w:rPr>
                <w:rFonts w:ascii="Times New Roman" w:hAnsi="Times New Roman"/>
                <w:szCs w:val="24"/>
                <w:lang w:val="uk-UA"/>
              </w:rPr>
              <w:t>0,0</w:t>
            </w:r>
          </w:p>
        </w:tc>
        <w:tc>
          <w:tcPr>
            <w:tcW w:w="726" w:type="dxa"/>
            <w:shd w:val="clear" w:color="auto" w:fill="auto"/>
            <w:textDirection w:val="btLr"/>
          </w:tcPr>
          <w:p w:rsidR="00C87A19" w:rsidRPr="00742472" w:rsidRDefault="00C87A19" w:rsidP="00DF309F">
            <w:pPr>
              <w:jc w:val="center"/>
              <w:rPr>
                <w:rFonts w:ascii="Times New Roman" w:hAnsi="Times New Roman"/>
                <w:i/>
                <w:iCs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FFFFFF"/>
            <w:textDirection w:val="btLr"/>
          </w:tcPr>
          <w:p w:rsidR="00C87A19" w:rsidRPr="00742472" w:rsidRDefault="00C87A19" w:rsidP="00DF309F">
            <w:pPr>
              <w:ind w:left="113" w:right="113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FFFFFF"/>
            <w:textDirection w:val="btLr"/>
          </w:tcPr>
          <w:p w:rsidR="00C87A19" w:rsidRPr="00742472" w:rsidRDefault="00C87A19" w:rsidP="00DF309F">
            <w:pPr>
              <w:ind w:left="113" w:right="113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C87A19" w:rsidRPr="00742472" w:rsidRDefault="00A265C9" w:rsidP="00583ADF">
            <w:pPr>
              <w:ind w:left="113" w:right="113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600</w:t>
            </w:r>
            <w:r w:rsidR="00E8764E" w:rsidRPr="00742472">
              <w:rPr>
                <w:rFonts w:ascii="Times New Roman" w:hAnsi="Times New Roman"/>
                <w:szCs w:val="24"/>
                <w:lang w:val="uk-UA"/>
              </w:rPr>
              <w:t>,0/</w:t>
            </w:r>
            <w:r w:rsidR="00583ADF">
              <w:rPr>
                <w:rFonts w:ascii="Times New Roman" w:hAnsi="Times New Roman"/>
                <w:szCs w:val="24"/>
                <w:lang w:val="uk-UA"/>
              </w:rPr>
              <w:t>0,0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</w:tcPr>
          <w:p w:rsidR="00C87A19" w:rsidRPr="00742472" w:rsidRDefault="000C506D" w:rsidP="00DF309F">
            <w:pPr>
              <w:ind w:left="113" w:right="113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742472">
              <w:rPr>
                <w:rFonts w:ascii="Times New Roman" w:hAnsi="Times New Roman"/>
                <w:szCs w:val="24"/>
                <w:lang w:val="uk-UA"/>
              </w:rPr>
              <w:t>0,0</w:t>
            </w:r>
          </w:p>
        </w:tc>
        <w:tc>
          <w:tcPr>
            <w:tcW w:w="567" w:type="dxa"/>
            <w:gridSpan w:val="2"/>
            <w:shd w:val="clear" w:color="auto" w:fill="auto"/>
            <w:textDirection w:val="btLr"/>
          </w:tcPr>
          <w:p w:rsidR="00C87A19" w:rsidRPr="00742472" w:rsidRDefault="00C87A19" w:rsidP="00DF309F">
            <w:pPr>
              <w:ind w:left="113" w:right="113"/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C87A19" w:rsidRPr="00742472" w:rsidRDefault="00C87A19" w:rsidP="00DF309F">
            <w:pPr>
              <w:ind w:left="113" w:right="113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auto"/>
            <w:textDirection w:val="btLr"/>
          </w:tcPr>
          <w:p w:rsidR="00C87A19" w:rsidRPr="00742472" w:rsidRDefault="00C87A19" w:rsidP="00DF309F">
            <w:pPr>
              <w:ind w:left="113" w:right="113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831" w:type="dxa"/>
            <w:shd w:val="clear" w:color="auto" w:fill="auto"/>
            <w:textDirection w:val="btLr"/>
          </w:tcPr>
          <w:p w:rsidR="00C87A19" w:rsidRPr="00742472" w:rsidRDefault="000C506D" w:rsidP="00DF309F">
            <w:pPr>
              <w:ind w:left="113" w:right="113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742472">
              <w:rPr>
                <w:rFonts w:ascii="Times New Roman" w:hAnsi="Times New Roman"/>
                <w:szCs w:val="24"/>
                <w:lang w:val="uk-UA"/>
              </w:rPr>
              <w:t>0,0</w:t>
            </w:r>
          </w:p>
        </w:tc>
        <w:tc>
          <w:tcPr>
            <w:tcW w:w="3197" w:type="dxa"/>
            <w:shd w:val="clear" w:color="auto" w:fill="auto"/>
          </w:tcPr>
          <w:p w:rsidR="00A740B0" w:rsidRPr="00846456" w:rsidRDefault="00A740B0" w:rsidP="00A740B0">
            <w:pPr>
              <w:rPr>
                <w:rFonts w:ascii="Times New Roman" w:hAnsi="Times New Roman"/>
                <w:sz w:val="20"/>
                <w:lang w:val="uk-UA"/>
              </w:rPr>
            </w:pPr>
            <w:r w:rsidRPr="00846456">
              <w:rPr>
                <w:rFonts w:ascii="Times New Roman" w:hAnsi="Times New Roman"/>
                <w:sz w:val="20"/>
                <w:lang w:val="uk-UA"/>
              </w:rPr>
              <w:t>Середньомісячна чисельність працівників зоопарку – 4</w:t>
            </w:r>
            <w:r w:rsidR="004E23C7" w:rsidRPr="00846456">
              <w:rPr>
                <w:rFonts w:ascii="Times New Roman" w:hAnsi="Times New Roman"/>
                <w:sz w:val="20"/>
                <w:lang w:val="uk-UA"/>
              </w:rPr>
              <w:t>4</w:t>
            </w:r>
            <w:r w:rsidRPr="00846456">
              <w:rPr>
                <w:rFonts w:ascii="Times New Roman" w:hAnsi="Times New Roman"/>
                <w:sz w:val="20"/>
                <w:lang w:val="uk-UA"/>
              </w:rPr>
              <w:t xml:space="preserve"> ос.</w:t>
            </w:r>
          </w:p>
          <w:p w:rsidR="00A740B0" w:rsidRPr="00846456" w:rsidRDefault="00A740B0" w:rsidP="00A740B0">
            <w:pPr>
              <w:rPr>
                <w:rFonts w:ascii="Times New Roman" w:hAnsi="Times New Roman"/>
                <w:sz w:val="12"/>
                <w:szCs w:val="16"/>
                <w:lang w:val="uk-UA"/>
              </w:rPr>
            </w:pPr>
          </w:p>
          <w:p w:rsidR="00A740B0" w:rsidRPr="00846456" w:rsidRDefault="00067F3C" w:rsidP="00A740B0">
            <w:pPr>
              <w:rPr>
                <w:rFonts w:ascii="Times New Roman" w:hAnsi="Times New Roman"/>
                <w:sz w:val="20"/>
                <w:lang w:val="uk-UA"/>
              </w:rPr>
            </w:pPr>
            <w:r w:rsidRPr="00846456">
              <w:rPr>
                <w:rFonts w:ascii="Times New Roman" w:hAnsi="Times New Roman"/>
                <w:sz w:val="20"/>
                <w:lang w:val="uk-UA"/>
              </w:rPr>
              <w:t xml:space="preserve">Кількість особин тварин – </w:t>
            </w:r>
            <w:r w:rsidR="00DE5C39" w:rsidRPr="00846456">
              <w:rPr>
                <w:rFonts w:ascii="Times New Roman" w:hAnsi="Times New Roman"/>
                <w:sz w:val="20"/>
                <w:lang w:val="uk-UA"/>
              </w:rPr>
              <w:t>10</w:t>
            </w:r>
            <w:r w:rsidR="004E23C7" w:rsidRPr="00846456">
              <w:rPr>
                <w:rFonts w:ascii="Times New Roman" w:hAnsi="Times New Roman"/>
                <w:sz w:val="20"/>
                <w:lang w:val="uk-UA"/>
              </w:rPr>
              <w:t>38</w:t>
            </w:r>
            <w:r w:rsidRPr="00846456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  <w:r w:rsidR="00A740B0" w:rsidRPr="00846456">
              <w:rPr>
                <w:rFonts w:ascii="Times New Roman" w:hAnsi="Times New Roman"/>
                <w:sz w:val="20"/>
                <w:lang w:val="uk-UA"/>
              </w:rPr>
              <w:t>од.</w:t>
            </w:r>
          </w:p>
          <w:p w:rsidR="00A740B0" w:rsidRPr="00846456" w:rsidRDefault="00A740B0" w:rsidP="00A740B0">
            <w:pPr>
              <w:rPr>
                <w:rFonts w:ascii="Times New Roman" w:hAnsi="Times New Roman"/>
                <w:sz w:val="8"/>
                <w:lang w:val="uk-UA"/>
              </w:rPr>
            </w:pPr>
          </w:p>
          <w:p w:rsidR="00A740B0" w:rsidRPr="00846456" w:rsidRDefault="00A740B0" w:rsidP="00A740B0">
            <w:pPr>
              <w:rPr>
                <w:rFonts w:ascii="Times New Roman" w:hAnsi="Times New Roman"/>
                <w:sz w:val="20"/>
                <w:lang w:val="uk-UA"/>
              </w:rPr>
            </w:pPr>
            <w:r w:rsidRPr="00846456">
              <w:rPr>
                <w:rFonts w:ascii="Times New Roman" w:hAnsi="Times New Roman"/>
                <w:sz w:val="20"/>
                <w:lang w:val="uk-UA"/>
              </w:rPr>
              <w:t xml:space="preserve">Експозиційна площа зоопарку </w:t>
            </w:r>
            <w:r w:rsidR="00CE41A5" w:rsidRPr="00846456">
              <w:rPr>
                <w:rFonts w:ascii="Times New Roman" w:hAnsi="Times New Roman"/>
                <w:sz w:val="20"/>
                <w:lang w:val="uk-UA"/>
              </w:rPr>
              <w:t>–</w:t>
            </w:r>
            <w:r w:rsidRPr="00846456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  <w:r w:rsidR="00CE41A5" w:rsidRPr="00846456">
              <w:rPr>
                <w:rFonts w:ascii="Times New Roman" w:hAnsi="Times New Roman"/>
                <w:sz w:val="20"/>
                <w:lang w:val="uk-UA"/>
              </w:rPr>
              <w:t xml:space="preserve"> 16100,0 кв.</w:t>
            </w:r>
            <w:r w:rsidR="00067F3C" w:rsidRPr="00846456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  <w:r w:rsidR="00CE41A5" w:rsidRPr="00846456">
              <w:rPr>
                <w:rFonts w:ascii="Times New Roman" w:hAnsi="Times New Roman"/>
                <w:sz w:val="20"/>
                <w:lang w:val="uk-UA"/>
              </w:rPr>
              <w:t>м</w:t>
            </w:r>
          </w:p>
          <w:p w:rsidR="00DF309F" w:rsidRPr="00846456" w:rsidRDefault="00DF309F" w:rsidP="00A740B0">
            <w:pPr>
              <w:rPr>
                <w:rFonts w:ascii="Times New Roman" w:hAnsi="Times New Roman"/>
                <w:sz w:val="10"/>
                <w:lang w:val="uk-UA"/>
              </w:rPr>
            </w:pPr>
          </w:p>
          <w:p w:rsidR="00DF309F" w:rsidRPr="00846456" w:rsidRDefault="00DF309F" w:rsidP="00A740B0">
            <w:pPr>
              <w:rPr>
                <w:rFonts w:ascii="Times New Roman" w:hAnsi="Times New Roman"/>
                <w:sz w:val="20"/>
                <w:lang w:val="uk-UA"/>
              </w:rPr>
            </w:pPr>
            <w:r w:rsidRPr="00846456">
              <w:rPr>
                <w:rFonts w:ascii="Times New Roman" w:hAnsi="Times New Roman"/>
                <w:sz w:val="20"/>
                <w:lang w:val="uk-UA"/>
              </w:rPr>
              <w:t>Кількість особин т</w:t>
            </w:r>
            <w:r w:rsidR="00DE5C39" w:rsidRPr="00846456">
              <w:rPr>
                <w:rFonts w:ascii="Times New Roman" w:hAnsi="Times New Roman"/>
                <w:sz w:val="20"/>
                <w:lang w:val="uk-UA"/>
              </w:rPr>
              <w:t xml:space="preserve">варин на 1 штатну одиницю – </w:t>
            </w:r>
            <w:r w:rsidR="00666FA7" w:rsidRPr="00846456">
              <w:rPr>
                <w:rFonts w:ascii="Times New Roman" w:hAnsi="Times New Roman"/>
                <w:sz w:val="20"/>
                <w:lang w:val="uk-UA"/>
              </w:rPr>
              <w:t>2</w:t>
            </w:r>
            <w:r w:rsidR="002F59A1" w:rsidRPr="00846456">
              <w:rPr>
                <w:rFonts w:ascii="Times New Roman" w:hAnsi="Times New Roman"/>
                <w:sz w:val="20"/>
                <w:lang w:val="uk-UA"/>
              </w:rPr>
              <w:t>3</w:t>
            </w:r>
            <w:r w:rsidR="00DE5C39" w:rsidRPr="00846456">
              <w:rPr>
                <w:rFonts w:ascii="Times New Roman" w:hAnsi="Times New Roman"/>
                <w:sz w:val="20"/>
                <w:lang w:val="uk-UA"/>
              </w:rPr>
              <w:t>,</w:t>
            </w:r>
            <w:r w:rsidR="00666FA7" w:rsidRPr="00846456">
              <w:rPr>
                <w:rFonts w:ascii="Times New Roman" w:hAnsi="Times New Roman"/>
                <w:sz w:val="20"/>
                <w:lang w:val="uk-UA"/>
              </w:rPr>
              <w:t>6</w:t>
            </w:r>
            <w:r w:rsidRPr="00846456">
              <w:rPr>
                <w:rFonts w:ascii="Times New Roman" w:hAnsi="Times New Roman"/>
                <w:sz w:val="20"/>
                <w:lang w:val="uk-UA"/>
              </w:rPr>
              <w:t xml:space="preserve"> од.</w:t>
            </w:r>
          </w:p>
          <w:p w:rsidR="00DF309F" w:rsidRPr="00846456" w:rsidRDefault="00DF309F" w:rsidP="00A740B0">
            <w:pPr>
              <w:rPr>
                <w:rFonts w:ascii="Times New Roman" w:hAnsi="Times New Roman"/>
                <w:sz w:val="8"/>
                <w:lang w:val="uk-UA"/>
              </w:rPr>
            </w:pPr>
          </w:p>
          <w:p w:rsidR="00DF309F" w:rsidRPr="00846456" w:rsidRDefault="00DF309F" w:rsidP="00A740B0">
            <w:pPr>
              <w:rPr>
                <w:rFonts w:ascii="Times New Roman" w:hAnsi="Times New Roman"/>
                <w:sz w:val="20"/>
                <w:lang w:val="uk-UA"/>
              </w:rPr>
            </w:pPr>
            <w:r w:rsidRPr="00846456">
              <w:rPr>
                <w:rFonts w:ascii="Times New Roman" w:hAnsi="Times New Roman"/>
                <w:sz w:val="20"/>
                <w:lang w:val="uk-UA"/>
              </w:rPr>
              <w:t>Кількість експоз</w:t>
            </w:r>
            <w:r w:rsidR="00DE5C39" w:rsidRPr="00846456">
              <w:rPr>
                <w:rFonts w:ascii="Times New Roman" w:hAnsi="Times New Roman"/>
                <w:sz w:val="20"/>
                <w:lang w:val="uk-UA"/>
              </w:rPr>
              <w:t>иційних площ на 1 тварину – 15,</w:t>
            </w:r>
            <w:r w:rsidR="002F59A1" w:rsidRPr="00846456">
              <w:rPr>
                <w:rFonts w:ascii="Times New Roman" w:hAnsi="Times New Roman"/>
                <w:sz w:val="20"/>
                <w:lang w:val="uk-UA"/>
              </w:rPr>
              <w:t>5</w:t>
            </w:r>
            <w:r w:rsidRPr="00846456">
              <w:rPr>
                <w:rFonts w:ascii="Times New Roman" w:hAnsi="Times New Roman"/>
                <w:sz w:val="20"/>
                <w:lang w:val="uk-UA"/>
              </w:rPr>
              <w:t xml:space="preserve"> кв. м.</w:t>
            </w:r>
          </w:p>
          <w:p w:rsidR="00DF309F" w:rsidRPr="00F93C23" w:rsidRDefault="00DF309F" w:rsidP="00A740B0">
            <w:pPr>
              <w:rPr>
                <w:rFonts w:ascii="Times New Roman" w:hAnsi="Times New Roman"/>
                <w:sz w:val="10"/>
                <w:highlight w:val="yellow"/>
                <w:lang w:val="uk-UA"/>
              </w:rPr>
            </w:pPr>
          </w:p>
          <w:p w:rsidR="00067F3C" w:rsidRPr="003A3FBB" w:rsidRDefault="00DF309F" w:rsidP="00067F3C">
            <w:pPr>
              <w:rPr>
                <w:rFonts w:ascii="Times New Roman" w:hAnsi="Times New Roman"/>
                <w:sz w:val="20"/>
                <w:lang w:val="uk-UA"/>
              </w:rPr>
            </w:pPr>
            <w:r w:rsidRPr="003A3FBB">
              <w:rPr>
                <w:rFonts w:ascii="Times New Roman" w:hAnsi="Times New Roman"/>
                <w:sz w:val="20"/>
                <w:lang w:val="uk-UA"/>
              </w:rPr>
              <w:t xml:space="preserve">Середня вартість з обласного бюджету на 1 тварину – </w:t>
            </w:r>
            <w:r w:rsidR="00666FA7" w:rsidRPr="003A3FBB">
              <w:rPr>
                <w:rFonts w:ascii="Times New Roman" w:hAnsi="Times New Roman"/>
                <w:sz w:val="20"/>
                <w:lang w:val="uk-UA"/>
              </w:rPr>
              <w:t>8</w:t>
            </w:r>
            <w:r w:rsidR="00DE5C39" w:rsidRPr="003A3FBB">
              <w:rPr>
                <w:rFonts w:ascii="Times New Roman" w:hAnsi="Times New Roman"/>
                <w:sz w:val="20"/>
                <w:lang w:val="uk-UA"/>
              </w:rPr>
              <w:t>,</w:t>
            </w:r>
            <w:r w:rsidR="003A3FBB" w:rsidRPr="003A3FBB">
              <w:rPr>
                <w:rFonts w:ascii="Times New Roman" w:hAnsi="Times New Roman"/>
                <w:sz w:val="20"/>
                <w:lang w:val="uk-UA"/>
              </w:rPr>
              <w:t>4</w:t>
            </w:r>
            <w:r w:rsidRPr="003A3FBB">
              <w:rPr>
                <w:rFonts w:ascii="Times New Roman" w:hAnsi="Times New Roman"/>
                <w:sz w:val="20"/>
                <w:lang w:val="uk-UA"/>
              </w:rPr>
              <w:t xml:space="preserve"> тис. грн.</w:t>
            </w:r>
          </w:p>
          <w:p w:rsidR="00067F3C" w:rsidRPr="00F93C23" w:rsidRDefault="00067F3C" w:rsidP="00067F3C">
            <w:pPr>
              <w:rPr>
                <w:rFonts w:ascii="Times New Roman" w:hAnsi="Times New Roman"/>
                <w:sz w:val="6"/>
                <w:highlight w:val="yellow"/>
                <w:lang w:val="uk-UA"/>
              </w:rPr>
            </w:pPr>
          </w:p>
          <w:p w:rsidR="00DF309F" w:rsidRPr="00742472" w:rsidRDefault="00067F3C" w:rsidP="00B14488">
            <w:pPr>
              <w:rPr>
                <w:rFonts w:ascii="Times New Roman" w:hAnsi="Times New Roman"/>
                <w:b/>
                <w:sz w:val="20"/>
                <w:lang w:val="uk-UA"/>
              </w:rPr>
            </w:pPr>
            <w:r w:rsidRPr="00B14488">
              <w:rPr>
                <w:rFonts w:ascii="Times New Roman" w:hAnsi="Times New Roman"/>
                <w:sz w:val="20"/>
                <w:lang w:val="uk-UA"/>
              </w:rPr>
              <w:t xml:space="preserve">Динаміка збільшення кількості особин тварин у плановому періоді відповідно до фактичного показника а відповідний період минулого року – </w:t>
            </w:r>
            <w:r w:rsidR="00B14488" w:rsidRPr="00B14488">
              <w:rPr>
                <w:rFonts w:ascii="Times New Roman" w:hAnsi="Times New Roman"/>
                <w:sz w:val="20"/>
                <w:lang w:val="uk-UA"/>
              </w:rPr>
              <w:t>2</w:t>
            </w:r>
            <w:r w:rsidR="00DE5C39" w:rsidRPr="00B14488">
              <w:rPr>
                <w:rFonts w:ascii="Times New Roman" w:hAnsi="Times New Roman"/>
                <w:sz w:val="20"/>
                <w:lang w:val="uk-UA"/>
              </w:rPr>
              <w:t>,</w:t>
            </w:r>
            <w:r w:rsidR="00666FA7" w:rsidRPr="00B14488">
              <w:rPr>
                <w:rFonts w:ascii="Times New Roman" w:hAnsi="Times New Roman"/>
                <w:sz w:val="20"/>
                <w:lang w:val="uk-UA"/>
              </w:rPr>
              <w:t>3.</w:t>
            </w:r>
            <w:r w:rsidR="00DF309F" w:rsidRPr="00742472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</w:p>
        </w:tc>
      </w:tr>
      <w:tr w:rsidR="00BF21D0" w:rsidRPr="00742472" w:rsidTr="00BD0D4E">
        <w:trPr>
          <w:cantSplit/>
          <w:trHeight w:val="1873"/>
        </w:trPr>
        <w:tc>
          <w:tcPr>
            <w:tcW w:w="483" w:type="dxa"/>
            <w:shd w:val="clear" w:color="auto" w:fill="auto"/>
          </w:tcPr>
          <w:p w:rsidR="00352E62" w:rsidRPr="00742472" w:rsidRDefault="00D741CA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>5</w:t>
            </w:r>
            <w:r w:rsidR="00352E62" w:rsidRPr="00742472">
              <w:rPr>
                <w:rFonts w:ascii="Times New Roman" w:hAnsi="Times New Roman"/>
                <w:sz w:val="20"/>
                <w:lang w:val="uk-UA"/>
              </w:rPr>
              <w:t>.</w:t>
            </w:r>
          </w:p>
        </w:tc>
        <w:tc>
          <w:tcPr>
            <w:tcW w:w="1718" w:type="dxa"/>
            <w:shd w:val="clear" w:color="auto" w:fill="auto"/>
          </w:tcPr>
          <w:p w:rsidR="00352E62" w:rsidRPr="00742472" w:rsidRDefault="00352E62" w:rsidP="00370121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>Всього по Програмі</w:t>
            </w:r>
          </w:p>
        </w:tc>
        <w:tc>
          <w:tcPr>
            <w:tcW w:w="2693" w:type="dxa"/>
            <w:shd w:val="clear" w:color="auto" w:fill="auto"/>
          </w:tcPr>
          <w:p w:rsidR="00352E62" w:rsidRPr="00742472" w:rsidRDefault="00352E62" w:rsidP="00352E62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 xml:space="preserve">Департамент культури і туризму, національностей та </w:t>
            </w:r>
          </w:p>
          <w:p w:rsidR="00352E62" w:rsidRPr="00742472" w:rsidRDefault="00352E62" w:rsidP="00352E62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 xml:space="preserve">релігій облдержадміністрації, </w:t>
            </w:r>
          </w:p>
          <w:p w:rsidR="00352E62" w:rsidRPr="00742472" w:rsidRDefault="00352E62" w:rsidP="00352E62">
            <w:pPr>
              <w:overflowPunct/>
              <w:adjustRightInd/>
              <w:jc w:val="both"/>
              <w:textAlignment w:val="auto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 xml:space="preserve">Менський зоологічний парк загальнодержавного значення, виконання </w:t>
            </w:r>
          </w:p>
          <w:p w:rsidR="00352E62" w:rsidRPr="00742472" w:rsidRDefault="00352E62" w:rsidP="00352E62">
            <w:pPr>
              <w:jc w:val="both"/>
              <w:rPr>
                <w:rFonts w:ascii="Times New Roman" w:hAnsi="Times New Roman"/>
                <w:sz w:val="20"/>
                <w:lang w:val="uk-UA"/>
              </w:rPr>
            </w:pPr>
            <w:r w:rsidRPr="00742472">
              <w:rPr>
                <w:rFonts w:ascii="Times New Roman" w:hAnsi="Times New Roman"/>
                <w:sz w:val="20"/>
                <w:lang w:val="uk-UA"/>
              </w:rPr>
              <w:t>протягом року</w:t>
            </w:r>
          </w:p>
          <w:p w:rsidR="00352E62" w:rsidRPr="00742472" w:rsidRDefault="00352E62" w:rsidP="00760156">
            <w:pPr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1135" w:type="dxa"/>
            <w:shd w:val="clear" w:color="auto" w:fill="auto"/>
            <w:textDirection w:val="btLr"/>
          </w:tcPr>
          <w:p w:rsidR="000C506D" w:rsidRPr="00382D94" w:rsidRDefault="003C12DB" w:rsidP="00A952E1">
            <w:pPr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382D94">
              <w:rPr>
                <w:rFonts w:ascii="Times New Roman" w:hAnsi="Times New Roman"/>
                <w:b/>
                <w:szCs w:val="24"/>
                <w:lang w:val="uk-UA"/>
              </w:rPr>
              <w:t>17428,8</w:t>
            </w:r>
            <w:r w:rsidR="000C506D" w:rsidRPr="00382D94">
              <w:rPr>
                <w:rFonts w:ascii="Times New Roman" w:hAnsi="Times New Roman"/>
                <w:b/>
                <w:szCs w:val="24"/>
                <w:lang w:val="uk-UA"/>
              </w:rPr>
              <w:t>/</w:t>
            </w:r>
            <w:r w:rsidR="00A952E1">
              <w:rPr>
                <w:rFonts w:ascii="Times New Roman" w:hAnsi="Times New Roman"/>
                <w:b/>
                <w:szCs w:val="24"/>
                <w:lang w:val="uk-UA"/>
              </w:rPr>
              <w:t>13595,8</w:t>
            </w:r>
          </w:p>
        </w:tc>
        <w:tc>
          <w:tcPr>
            <w:tcW w:w="726" w:type="dxa"/>
            <w:shd w:val="clear" w:color="auto" w:fill="auto"/>
            <w:textDirection w:val="btLr"/>
          </w:tcPr>
          <w:p w:rsidR="00352E62" w:rsidRPr="00382D94" w:rsidRDefault="00B56DDF" w:rsidP="00BB6037">
            <w:pPr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382D94">
              <w:rPr>
                <w:rFonts w:ascii="Times New Roman" w:hAnsi="Times New Roman"/>
                <w:b/>
                <w:szCs w:val="24"/>
                <w:lang w:val="uk-UA"/>
              </w:rPr>
              <w:t>15377,</w:t>
            </w:r>
            <w:r w:rsidR="00BB6037">
              <w:rPr>
                <w:rFonts w:ascii="Times New Roman" w:hAnsi="Times New Roman"/>
                <w:b/>
                <w:szCs w:val="24"/>
                <w:lang w:val="uk-UA"/>
              </w:rPr>
              <w:t>1</w:t>
            </w:r>
            <w:r w:rsidR="000C506D" w:rsidRPr="00382D94">
              <w:rPr>
                <w:rFonts w:ascii="Times New Roman" w:hAnsi="Times New Roman"/>
                <w:b/>
                <w:szCs w:val="24"/>
                <w:lang w:val="uk-UA"/>
              </w:rPr>
              <w:t>/</w:t>
            </w:r>
            <w:r w:rsidRPr="00382D94">
              <w:rPr>
                <w:rFonts w:ascii="Times New Roman" w:hAnsi="Times New Roman"/>
                <w:b/>
                <w:szCs w:val="24"/>
                <w:lang w:val="uk-UA"/>
              </w:rPr>
              <w:t>11621,6</w:t>
            </w:r>
          </w:p>
        </w:tc>
        <w:tc>
          <w:tcPr>
            <w:tcW w:w="709" w:type="dxa"/>
            <w:shd w:val="clear" w:color="auto" w:fill="FFFFFF"/>
          </w:tcPr>
          <w:p w:rsidR="00352E62" w:rsidRPr="00382D94" w:rsidRDefault="00352E62" w:rsidP="00ED0FE5">
            <w:pPr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FFFFFF"/>
          </w:tcPr>
          <w:p w:rsidR="00352E62" w:rsidRPr="00382D94" w:rsidRDefault="00352E62" w:rsidP="00ED0FE5">
            <w:pPr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352E62" w:rsidRPr="00382D94" w:rsidRDefault="00382D94" w:rsidP="00A952E1">
            <w:pPr>
              <w:ind w:left="113" w:right="113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382D94">
              <w:rPr>
                <w:rFonts w:ascii="Times New Roman" w:hAnsi="Times New Roman"/>
                <w:b/>
                <w:szCs w:val="24"/>
                <w:lang w:val="uk-UA"/>
              </w:rPr>
              <w:t>2051,</w:t>
            </w:r>
            <w:r w:rsidR="00BB6037">
              <w:rPr>
                <w:rFonts w:ascii="Times New Roman" w:hAnsi="Times New Roman"/>
                <w:b/>
                <w:szCs w:val="24"/>
                <w:lang w:val="uk-UA"/>
              </w:rPr>
              <w:t>8</w:t>
            </w:r>
            <w:r w:rsidR="000C506D" w:rsidRPr="00382D94">
              <w:rPr>
                <w:rFonts w:ascii="Times New Roman" w:hAnsi="Times New Roman"/>
                <w:b/>
                <w:szCs w:val="24"/>
                <w:lang w:val="uk-UA"/>
              </w:rPr>
              <w:t>/</w:t>
            </w:r>
            <w:r w:rsidR="00A952E1">
              <w:rPr>
                <w:rFonts w:ascii="Times New Roman" w:hAnsi="Times New Roman"/>
                <w:b/>
                <w:szCs w:val="24"/>
                <w:lang w:val="uk-UA"/>
              </w:rPr>
              <w:t>1964,2</w:t>
            </w:r>
          </w:p>
        </w:tc>
        <w:tc>
          <w:tcPr>
            <w:tcW w:w="426" w:type="dxa"/>
            <w:gridSpan w:val="2"/>
            <w:shd w:val="clear" w:color="auto" w:fill="auto"/>
            <w:textDirection w:val="btLr"/>
          </w:tcPr>
          <w:p w:rsidR="00352E62" w:rsidRPr="00382D94" w:rsidRDefault="00A952E1" w:rsidP="00086900">
            <w:pPr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10720,9</w:t>
            </w:r>
          </w:p>
        </w:tc>
        <w:tc>
          <w:tcPr>
            <w:tcW w:w="567" w:type="dxa"/>
            <w:gridSpan w:val="2"/>
            <w:shd w:val="clear" w:color="auto" w:fill="auto"/>
            <w:textDirection w:val="btLr"/>
          </w:tcPr>
          <w:p w:rsidR="00352E62" w:rsidRPr="00382D94" w:rsidRDefault="00A952E1" w:rsidP="00086900">
            <w:pPr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A952E1">
              <w:rPr>
                <w:rFonts w:ascii="Times New Roman" w:hAnsi="Times New Roman"/>
                <w:b/>
                <w:szCs w:val="24"/>
                <w:lang w:val="uk-UA"/>
              </w:rPr>
              <w:t>8696,9</w:t>
            </w:r>
          </w:p>
        </w:tc>
        <w:tc>
          <w:tcPr>
            <w:tcW w:w="567" w:type="dxa"/>
            <w:shd w:val="clear" w:color="auto" w:fill="auto"/>
          </w:tcPr>
          <w:p w:rsidR="00352E62" w:rsidRPr="00382D94" w:rsidRDefault="00352E62" w:rsidP="00ED0FE5">
            <w:pPr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709" w:type="dxa"/>
            <w:shd w:val="clear" w:color="auto" w:fill="auto"/>
          </w:tcPr>
          <w:p w:rsidR="00352E62" w:rsidRPr="00382D94" w:rsidRDefault="00352E62" w:rsidP="00ED0FE5">
            <w:pPr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831" w:type="dxa"/>
            <w:shd w:val="clear" w:color="auto" w:fill="auto"/>
            <w:textDirection w:val="btLr"/>
          </w:tcPr>
          <w:p w:rsidR="00352E62" w:rsidRPr="00382D94" w:rsidRDefault="00A952E1" w:rsidP="004E23C7">
            <w:pPr>
              <w:ind w:left="113" w:right="113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A952E1">
              <w:rPr>
                <w:rFonts w:ascii="Times New Roman" w:hAnsi="Times New Roman"/>
                <w:b/>
                <w:szCs w:val="24"/>
                <w:lang w:val="uk-UA"/>
              </w:rPr>
              <w:t>2024</w:t>
            </w:r>
          </w:p>
        </w:tc>
        <w:tc>
          <w:tcPr>
            <w:tcW w:w="3197" w:type="dxa"/>
            <w:shd w:val="clear" w:color="auto" w:fill="auto"/>
          </w:tcPr>
          <w:p w:rsidR="003731DF" w:rsidRPr="00382D94" w:rsidRDefault="003731DF" w:rsidP="00ED0FE5">
            <w:pPr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  <w:p w:rsidR="003731DF" w:rsidRPr="00382D94" w:rsidRDefault="003731DF" w:rsidP="00ED0FE5">
            <w:pPr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  <w:p w:rsidR="003731DF" w:rsidRPr="00382D94" w:rsidRDefault="003731DF" w:rsidP="00ED0FE5">
            <w:pPr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  <w:p w:rsidR="00352E62" w:rsidRPr="00382D94" w:rsidRDefault="003731DF" w:rsidP="00ED0FE5">
            <w:pPr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382D94">
              <w:rPr>
                <w:rFonts w:ascii="Times New Roman" w:hAnsi="Times New Roman"/>
                <w:b/>
                <w:sz w:val="20"/>
                <w:lang w:val="uk-UA"/>
              </w:rPr>
              <w:t>-</w:t>
            </w:r>
          </w:p>
        </w:tc>
      </w:tr>
    </w:tbl>
    <w:p w:rsidR="00B47B72" w:rsidRPr="00742472" w:rsidRDefault="00B47B72" w:rsidP="005A35E6">
      <w:pPr>
        <w:shd w:val="clear" w:color="auto" w:fill="FFFFFF"/>
        <w:overflowPunct/>
        <w:adjustRightInd/>
        <w:ind w:left="34" w:firstLine="146"/>
        <w:jc w:val="both"/>
        <w:textAlignment w:val="auto"/>
        <w:rPr>
          <w:rFonts w:ascii="Times New Roman" w:hAnsi="Times New Roman"/>
          <w:sz w:val="16"/>
          <w:szCs w:val="16"/>
          <w:lang w:val="uk-UA"/>
        </w:rPr>
      </w:pPr>
    </w:p>
    <w:p w:rsidR="00067F3C" w:rsidRPr="00742472" w:rsidRDefault="00067F3C" w:rsidP="005A35E6">
      <w:pPr>
        <w:shd w:val="clear" w:color="auto" w:fill="FFFFFF"/>
        <w:overflowPunct/>
        <w:adjustRightInd/>
        <w:ind w:left="34" w:firstLine="146"/>
        <w:jc w:val="both"/>
        <w:textAlignment w:val="auto"/>
        <w:rPr>
          <w:rFonts w:ascii="Times New Roman" w:hAnsi="Times New Roman"/>
          <w:sz w:val="16"/>
          <w:szCs w:val="16"/>
          <w:lang w:val="uk-UA"/>
        </w:rPr>
      </w:pPr>
    </w:p>
    <w:p w:rsidR="00F82657" w:rsidRPr="00742472" w:rsidRDefault="00F82657" w:rsidP="00F82657">
      <w:pPr>
        <w:shd w:val="clear" w:color="auto" w:fill="FFFFFF"/>
        <w:overflowPunct/>
        <w:adjustRightInd/>
        <w:ind w:left="34" w:firstLine="146"/>
        <w:jc w:val="both"/>
        <w:textAlignment w:val="auto"/>
        <w:rPr>
          <w:rFonts w:ascii="Times New Roman" w:hAnsi="Times New Roman"/>
          <w:szCs w:val="24"/>
          <w:lang w:val="uk-UA"/>
        </w:rPr>
      </w:pPr>
      <w:r w:rsidRPr="00742472">
        <w:rPr>
          <w:rFonts w:ascii="Times New Roman" w:hAnsi="Times New Roman"/>
          <w:szCs w:val="24"/>
          <w:lang w:val="uk-UA"/>
        </w:rPr>
        <w:t>5. Аналіз виконання за видатками в цілому за програмою:</w:t>
      </w:r>
    </w:p>
    <w:p w:rsidR="00067F3C" w:rsidRPr="00742472" w:rsidRDefault="00067F3C" w:rsidP="00F82657">
      <w:pPr>
        <w:shd w:val="clear" w:color="auto" w:fill="FFFFFF"/>
        <w:overflowPunct/>
        <w:adjustRightInd/>
        <w:ind w:left="34" w:firstLine="146"/>
        <w:jc w:val="right"/>
        <w:textAlignment w:val="auto"/>
        <w:rPr>
          <w:rFonts w:ascii="Times New Roman" w:hAnsi="Times New Roman"/>
          <w:sz w:val="16"/>
          <w:szCs w:val="24"/>
          <w:lang w:val="uk-UA"/>
        </w:rPr>
      </w:pPr>
    </w:p>
    <w:p w:rsidR="00F82657" w:rsidRPr="00742472" w:rsidRDefault="00F82657" w:rsidP="00F82657">
      <w:pPr>
        <w:shd w:val="clear" w:color="auto" w:fill="FFFFFF"/>
        <w:overflowPunct/>
        <w:adjustRightInd/>
        <w:ind w:left="34" w:firstLine="146"/>
        <w:jc w:val="right"/>
        <w:textAlignment w:val="auto"/>
        <w:rPr>
          <w:rFonts w:ascii="Times New Roman" w:hAnsi="Times New Roman"/>
          <w:szCs w:val="24"/>
          <w:lang w:val="uk-UA"/>
        </w:rPr>
      </w:pPr>
      <w:r w:rsidRPr="00742472">
        <w:rPr>
          <w:rFonts w:ascii="Times New Roman" w:hAnsi="Times New Roman"/>
          <w:szCs w:val="24"/>
          <w:lang w:val="uk-UA"/>
        </w:rPr>
        <w:t>тис. 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1843"/>
        <w:gridCol w:w="1707"/>
        <w:gridCol w:w="1625"/>
        <w:gridCol w:w="1663"/>
        <w:gridCol w:w="1695"/>
        <w:gridCol w:w="1620"/>
        <w:gridCol w:w="1663"/>
        <w:gridCol w:w="1695"/>
      </w:tblGrid>
      <w:tr w:rsidR="00881120" w:rsidRPr="00742472" w:rsidTr="00615452">
        <w:tc>
          <w:tcPr>
            <w:tcW w:w="5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57" w:rsidRPr="000C4C38" w:rsidRDefault="00F82657" w:rsidP="001147A1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0C4C38">
              <w:rPr>
                <w:rFonts w:ascii="Times New Roman" w:hAnsi="Times New Roman"/>
                <w:szCs w:val="24"/>
                <w:lang w:val="uk-UA"/>
              </w:rPr>
              <w:t>Бюджетні асигнування з урахуванням змін</w:t>
            </w:r>
          </w:p>
          <w:p w:rsidR="00F82657" w:rsidRPr="000C4C38" w:rsidRDefault="00F82657" w:rsidP="001147A1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0C4C38">
              <w:rPr>
                <w:rFonts w:ascii="Times New Roman" w:hAnsi="Times New Roman"/>
                <w:b/>
                <w:i/>
                <w:sz w:val="20"/>
                <w:lang w:val="uk-UA"/>
              </w:rPr>
              <w:t>(обсяги фінансування, передбачені програмою /передбачені бюджетом)</w:t>
            </w:r>
          </w:p>
        </w:tc>
        <w:tc>
          <w:tcPr>
            <w:tcW w:w="5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57" w:rsidRPr="000C4C38" w:rsidRDefault="00F82657" w:rsidP="001147A1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0C4C38">
              <w:rPr>
                <w:rFonts w:ascii="Times New Roman" w:hAnsi="Times New Roman"/>
                <w:szCs w:val="24"/>
                <w:lang w:val="uk-UA"/>
              </w:rPr>
              <w:t>Проведені видатки</w:t>
            </w:r>
          </w:p>
        </w:tc>
        <w:tc>
          <w:tcPr>
            <w:tcW w:w="5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57" w:rsidRPr="000C4C38" w:rsidRDefault="00F82657" w:rsidP="001147A1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0C4C38">
              <w:rPr>
                <w:rFonts w:ascii="Times New Roman" w:hAnsi="Times New Roman"/>
                <w:szCs w:val="24"/>
                <w:lang w:val="uk-UA"/>
              </w:rPr>
              <w:t xml:space="preserve">Відхилення </w:t>
            </w:r>
            <w:r w:rsidRPr="000C4C38">
              <w:rPr>
                <w:rFonts w:ascii="Times New Roman" w:hAnsi="Times New Roman"/>
                <w:b/>
                <w:i/>
                <w:sz w:val="20"/>
                <w:lang w:val="uk-UA"/>
              </w:rPr>
              <w:t>(від обсягів фінансування, передбачених програмою /передбаче</w:t>
            </w:r>
            <w:r w:rsidR="00CC61FF" w:rsidRPr="000C4C38">
              <w:rPr>
                <w:rFonts w:ascii="Times New Roman" w:hAnsi="Times New Roman"/>
                <w:b/>
                <w:i/>
                <w:sz w:val="20"/>
                <w:lang w:val="uk-UA"/>
              </w:rPr>
              <w:t>н</w:t>
            </w:r>
            <w:r w:rsidRPr="000C4C38">
              <w:rPr>
                <w:rFonts w:ascii="Times New Roman" w:hAnsi="Times New Roman"/>
                <w:b/>
                <w:i/>
                <w:sz w:val="20"/>
                <w:lang w:val="uk-UA"/>
              </w:rPr>
              <w:t>их бюджетом)</w:t>
            </w:r>
          </w:p>
        </w:tc>
      </w:tr>
      <w:tr w:rsidR="00881120" w:rsidRPr="00742472" w:rsidTr="00615452"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57" w:rsidRPr="000C4C38" w:rsidRDefault="00F82657" w:rsidP="001147A1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0C4C38">
              <w:rPr>
                <w:rFonts w:ascii="Times New Roman" w:hAnsi="Times New Roman"/>
                <w:szCs w:val="24"/>
                <w:lang w:val="uk-UA"/>
              </w:rPr>
              <w:t>усього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57" w:rsidRPr="000C4C38" w:rsidRDefault="00F82657" w:rsidP="001147A1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0C4C38">
              <w:rPr>
                <w:rFonts w:ascii="Times New Roman" w:hAnsi="Times New Roman"/>
                <w:szCs w:val="24"/>
                <w:lang w:val="uk-UA"/>
              </w:rPr>
              <w:t>загальний фонд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57" w:rsidRPr="000C4C38" w:rsidRDefault="00F82657" w:rsidP="001147A1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0C4C38">
              <w:rPr>
                <w:rFonts w:ascii="Times New Roman" w:hAnsi="Times New Roman"/>
                <w:szCs w:val="24"/>
                <w:lang w:val="uk-UA"/>
              </w:rPr>
              <w:t>спеціальний фонд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57" w:rsidRPr="000C4C38" w:rsidRDefault="00F82657" w:rsidP="001147A1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0C4C38">
              <w:rPr>
                <w:rFonts w:ascii="Times New Roman" w:hAnsi="Times New Roman"/>
                <w:szCs w:val="24"/>
                <w:lang w:val="uk-UA"/>
              </w:rPr>
              <w:t>усього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57" w:rsidRPr="000C4C38" w:rsidRDefault="00F82657" w:rsidP="001147A1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0C4C38">
              <w:rPr>
                <w:rFonts w:ascii="Times New Roman" w:hAnsi="Times New Roman"/>
                <w:szCs w:val="24"/>
                <w:lang w:val="uk-UA"/>
              </w:rPr>
              <w:t>загальний фонд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57" w:rsidRPr="000C4C38" w:rsidRDefault="00F82657" w:rsidP="001147A1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0C4C38">
              <w:rPr>
                <w:rFonts w:ascii="Times New Roman" w:hAnsi="Times New Roman"/>
                <w:szCs w:val="24"/>
                <w:lang w:val="uk-UA"/>
              </w:rPr>
              <w:t>спеціальний фонд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57" w:rsidRPr="000C4C38" w:rsidRDefault="00F82657" w:rsidP="001147A1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0C4C38">
              <w:rPr>
                <w:rFonts w:ascii="Times New Roman" w:hAnsi="Times New Roman"/>
                <w:szCs w:val="24"/>
                <w:lang w:val="uk-UA"/>
              </w:rPr>
              <w:t>усього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57" w:rsidRPr="000C4C38" w:rsidRDefault="00F82657" w:rsidP="001147A1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0C4C38">
              <w:rPr>
                <w:rFonts w:ascii="Times New Roman" w:hAnsi="Times New Roman"/>
                <w:szCs w:val="24"/>
                <w:lang w:val="uk-UA"/>
              </w:rPr>
              <w:t>загальний фонд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57" w:rsidRPr="000C4C38" w:rsidRDefault="00F82657" w:rsidP="001147A1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Cs w:val="24"/>
                <w:lang w:val="uk-UA"/>
              </w:rPr>
            </w:pPr>
            <w:r w:rsidRPr="000C4C38">
              <w:rPr>
                <w:rFonts w:ascii="Times New Roman" w:hAnsi="Times New Roman"/>
                <w:szCs w:val="24"/>
                <w:lang w:val="uk-UA"/>
              </w:rPr>
              <w:t>спеціальний фонд</w:t>
            </w:r>
          </w:p>
        </w:tc>
      </w:tr>
      <w:tr w:rsidR="00881120" w:rsidRPr="00881120" w:rsidTr="00615452"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452" w:rsidRPr="000C4C38" w:rsidRDefault="004B6C1D" w:rsidP="007A583F">
            <w:pPr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0C4C38">
              <w:rPr>
                <w:rFonts w:ascii="Times New Roman" w:hAnsi="Times New Roman"/>
                <w:b/>
                <w:szCs w:val="24"/>
                <w:lang w:val="uk-UA"/>
              </w:rPr>
              <w:t>17428,8/13595,8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452" w:rsidRPr="000C4C38" w:rsidRDefault="004B6C1D" w:rsidP="00615452">
            <w:pPr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0C4C38">
              <w:rPr>
                <w:rFonts w:ascii="Times New Roman" w:hAnsi="Times New Roman"/>
                <w:b/>
                <w:szCs w:val="24"/>
                <w:lang w:val="uk-UA"/>
              </w:rPr>
              <w:t>15377,1/11621,6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452" w:rsidRPr="000C4C38" w:rsidRDefault="004B6C1D" w:rsidP="007A583F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0C4C38">
              <w:rPr>
                <w:rFonts w:ascii="Times New Roman" w:hAnsi="Times New Roman"/>
                <w:b/>
                <w:szCs w:val="24"/>
                <w:lang w:val="uk-UA"/>
              </w:rPr>
              <w:t>2051,8/1964,2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452" w:rsidRPr="000C4C38" w:rsidRDefault="004B6C1D" w:rsidP="00204BD2">
            <w:pPr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0C4C38">
              <w:rPr>
                <w:rFonts w:ascii="Times New Roman" w:hAnsi="Times New Roman"/>
                <w:b/>
                <w:szCs w:val="24"/>
                <w:lang w:val="uk-UA"/>
              </w:rPr>
              <w:t>10720,9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452" w:rsidRPr="000C4C38" w:rsidRDefault="001354E8" w:rsidP="00204BD2">
            <w:pPr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0C4C38">
              <w:rPr>
                <w:rFonts w:ascii="Times New Roman" w:hAnsi="Times New Roman"/>
                <w:b/>
                <w:szCs w:val="24"/>
                <w:lang w:val="uk-UA"/>
              </w:rPr>
              <w:t>8686,9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452" w:rsidRPr="000C4C38" w:rsidRDefault="004B6C1D" w:rsidP="00204BD2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0C4C38">
              <w:rPr>
                <w:rFonts w:ascii="Times New Roman" w:hAnsi="Times New Roman"/>
                <w:b/>
                <w:szCs w:val="24"/>
                <w:lang w:val="uk-UA"/>
              </w:rPr>
              <w:t>2024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452" w:rsidRPr="000C4C38" w:rsidRDefault="000C4C38" w:rsidP="00E26085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0C4C38">
              <w:rPr>
                <w:rFonts w:ascii="Times New Roman" w:hAnsi="Times New Roman"/>
                <w:b/>
                <w:szCs w:val="24"/>
                <w:lang w:val="uk-UA"/>
              </w:rPr>
              <w:t>6707,9</w:t>
            </w:r>
            <w:r w:rsidR="000C506D" w:rsidRPr="000C4C38">
              <w:rPr>
                <w:rFonts w:ascii="Times New Roman" w:hAnsi="Times New Roman"/>
                <w:b/>
                <w:szCs w:val="24"/>
                <w:lang w:val="uk-UA"/>
              </w:rPr>
              <w:t>/</w:t>
            </w:r>
          </w:p>
          <w:p w:rsidR="000C506D" w:rsidRPr="000C4C38" w:rsidRDefault="000C4C38" w:rsidP="000C506D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0C4C38">
              <w:rPr>
                <w:rFonts w:ascii="Times New Roman" w:hAnsi="Times New Roman"/>
                <w:b/>
                <w:szCs w:val="24"/>
                <w:lang w:val="uk-UA"/>
              </w:rPr>
              <w:t>2874,9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452" w:rsidRPr="000C4C38" w:rsidRDefault="000C4C38" w:rsidP="00615452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0C4C38">
              <w:rPr>
                <w:rFonts w:ascii="Times New Roman" w:hAnsi="Times New Roman"/>
                <w:b/>
                <w:szCs w:val="24"/>
                <w:lang w:val="uk-UA"/>
              </w:rPr>
              <w:t>6690,2</w:t>
            </w:r>
            <w:r w:rsidR="000C506D" w:rsidRPr="000C4C38">
              <w:rPr>
                <w:rFonts w:ascii="Times New Roman" w:hAnsi="Times New Roman"/>
                <w:b/>
                <w:szCs w:val="24"/>
                <w:lang w:val="uk-UA"/>
              </w:rPr>
              <w:t>/</w:t>
            </w:r>
          </w:p>
          <w:p w:rsidR="000C506D" w:rsidRPr="000C4C38" w:rsidRDefault="001354E8" w:rsidP="00615452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0C4C38">
              <w:rPr>
                <w:rFonts w:ascii="Times New Roman" w:hAnsi="Times New Roman"/>
                <w:b/>
                <w:szCs w:val="24"/>
                <w:lang w:val="uk-UA"/>
              </w:rPr>
              <w:t>2934,7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4E8" w:rsidRPr="000C4C38" w:rsidRDefault="000C4C38" w:rsidP="001354E8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0C4C38">
              <w:rPr>
                <w:rFonts w:ascii="Times New Roman" w:hAnsi="Times New Roman"/>
                <w:b/>
                <w:szCs w:val="24"/>
                <w:lang w:val="uk-UA"/>
              </w:rPr>
              <w:t>27,8</w:t>
            </w:r>
            <w:r w:rsidR="001354E8" w:rsidRPr="000C4C38">
              <w:rPr>
                <w:rFonts w:ascii="Times New Roman" w:hAnsi="Times New Roman"/>
                <w:b/>
                <w:szCs w:val="24"/>
                <w:lang w:val="uk-UA"/>
              </w:rPr>
              <w:t>/</w:t>
            </w:r>
          </w:p>
          <w:p w:rsidR="000C506D" w:rsidRPr="000C4C38" w:rsidRDefault="000C4C38" w:rsidP="001354E8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0C4C38">
              <w:rPr>
                <w:rFonts w:ascii="Times New Roman" w:hAnsi="Times New Roman"/>
                <w:b/>
                <w:szCs w:val="24"/>
                <w:lang w:val="uk-UA"/>
              </w:rPr>
              <w:t>-59,8</w:t>
            </w:r>
          </w:p>
        </w:tc>
      </w:tr>
    </w:tbl>
    <w:p w:rsidR="00B47B72" w:rsidRPr="00881120" w:rsidRDefault="00B47B72" w:rsidP="005A35E6">
      <w:pPr>
        <w:shd w:val="clear" w:color="auto" w:fill="FFFFFF"/>
        <w:overflowPunct/>
        <w:adjustRightInd/>
        <w:ind w:left="34" w:firstLine="146"/>
        <w:jc w:val="both"/>
        <w:textAlignment w:val="auto"/>
        <w:rPr>
          <w:rFonts w:ascii="Times New Roman" w:hAnsi="Times New Roman"/>
          <w:sz w:val="16"/>
          <w:szCs w:val="16"/>
          <w:lang w:val="uk-UA"/>
        </w:rPr>
      </w:pPr>
    </w:p>
    <w:sectPr w:rsidR="00B47B72" w:rsidRPr="00881120" w:rsidSect="00067F3C">
      <w:headerReference w:type="even" r:id="rId8"/>
      <w:headerReference w:type="default" r:id="rId9"/>
      <w:pgSz w:w="16840" w:h="11907" w:orient="landscape" w:code="9"/>
      <w:pgMar w:top="1134" w:right="851" w:bottom="567" w:left="851" w:header="567" w:footer="567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888" w:rsidRDefault="00132888">
      <w:r>
        <w:separator/>
      </w:r>
    </w:p>
  </w:endnote>
  <w:endnote w:type="continuationSeparator" w:id="0">
    <w:p w:rsidR="00132888" w:rsidRDefault="00132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888" w:rsidRDefault="00132888">
      <w:r>
        <w:separator/>
      </w:r>
    </w:p>
  </w:footnote>
  <w:footnote w:type="continuationSeparator" w:id="0">
    <w:p w:rsidR="00132888" w:rsidRDefault="001328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5E6" w:rsidRDefault="005A35E6" w:rsidP="00C713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5A35E6" w:rsidRDefault="005A35E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5E6" w:rsidRDefault="005A35E6" w:rsidP="00C713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5628B">
      <w:rPr>
        <w:rStyle w:val="a5"/>
        <w:noProof/>
      </w:rPr>
      <w:t>2</w:t>
    </w:r>
    <w:r>
      <w:rPr>
        <w:rStyle w:val="a5"/>
      </w:rPr>
      <w:fldChar w:fldCharType="end"/>
    </w:r>
  </w:p>
  <w:p w:rsidR="005A35E6" w:rsidRDefault="005A35E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B7FAA"/>
    <w:multiLevelType w:val="hybridMultilevel"/>
    <w:tmpl w:val="F5EC1982"/>
    <w:lvl w:ilvl="0" w:tplc="5936ED66">
      <w:start w:val="1"/>
      <w:numFmt w:val="bullet"/>
      <w:lvlText w:val=""/>
      <w:lvlJc w:val="left"/>
      <w:pPr>
        <w:tabs>
          <w:tab w:val="num" w:pos="3860"/>
        </w:tabs>
        <w:ind w:left="3860" w:hanging="360"/>
      </w:pPr>
      <w:rPr>
        <w:rFonts w:ascii="Symbol" w:hAnsi="Symbol" w:hint="default"/>
        <w:color w:val="auto"/>
        <w:sz w:val="24"/>
        <w:szCs w:val="24"/>
      </w:rPr>
    </w:lvl>
    <w:lvl w:ilvl="1" w:tplc="9B463F36">
      <w:start w:val="1"/>
      <w:numFmt w:val="bullet"/>
      <w:lvlText w:val=""/>
      <w:lvlJc w:val="left"/>
      <w:pPr>
        <w:tabs>
          <w:tab w:val="num" w:pos="3680"/>
        </w:tabs>
        <w:ind w:left="3680" w:hanging="360"/>
      </w:pPr>
      <w:rPr>
        <w:rFonts w:ascii="Wingdings" w:hAnsi="Wingdings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280"/>
        </w:tabs>
        <w:ind w:left="7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00"/>
        </w:tabs>
        <w:ind w:left="8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720"/>
        </w:tabs>
        <w:ind w:left="8720" w:hanging="360"/>
      </w:pPr>
      <w:rPr>
        <w:rFonts w:ascii="Wingdings" w:hAnsi="Wingdings" w:hint="default"/>
      </w:rPr>
    </w:lvl>
  </w:abstractNum>
  <w:abstractNum w:abstractNumId="1" w15:restartNumberingAfterBreak="0">
    <w:nsid w:val="160D208C"/>
    <w:multiLevelType w:val="hybridMultilevel"/>
    <w:tmpl w:val="AFB8CE6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4C3B27C4"/>
    <w:multiLevelType w:val="hybridMultilevel"/>
    <w:tmpl w:val="071E7070"/>
    <w:lvl w:ilvl="0" w:tplc="5936ED66">
      <w:start w:val="1"/>
      <w:numFmt w:val="bullet"/>
      <w:lvlText w:val=""/>
      <w:lvlJc w:val="left"/>
      <w:pPr>
        <w:tabs>
          <w:tab w:val="num" w:pos="3860"/>
        </w:tabs>
        <w:ind w:left="3860" w:hanging="360"/>
      </w:pPr>
      <w:rPr>
        <w:rFonts w:ascii="Symbol" w:hAnsi="Symbol" w:hint="default"/>
        <w:color w:val="auto"/>
        <w:sz w:val="24"/>
        <w:szCs w:val="24"/>
      </w:rPr>
    </w:lvl>
    <w:lvl w:ilvl="1" w:tplc="9B463F36">
      <w:start w:val="1"/>
      <w:numFmt w:val="bullet"/>
      <w:lvlText w:val=""/>
      <w:lvlJc w:val="left"/>
      <w:pPr>
        <w:tabs>
          <w:tab w:val="num" w:pos="3680"/>
        </w:tabs>
        <w:ind w:left="3680" w:hanging="360"/>
      </w:pPr>
      <w:rPr>
        <w:rFonts w:ascii="Wingdings" w:hAnsi="Wingdings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280"/>
        </w:tabs>
        <w:ind w:left="7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00"/>
        </w:tabs>
        <w:ind w:left="8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720"/>
        </w:tabs>
        <w:ind w:left="8720" w:hanging="360"/>
      </w:pPr>
      <w:rPr>
        <w:rFonts w:ascii="Wingdings" w:hAnsi="Wingdings" w:hint="default"/>
      </w:rPr>
    </w:lvl>
  </w:abstractNum>
  <w:abstractNum w:abstractNumId="3" w15:restartNumberingAfterBreak="0">
    <w:nsid w:val="7C9948AD"/>
    <w:multiLevelType w:val="hybridMultilevel"/>
    <w:tmpl w:val="B20865AC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196"/>
    <w:rsid w:val="00000593"/>
    <w:rsid w:val="00005B2C"/>
    <w:rsid w:val="00010608"/>
    <w:rsid w:val="0001154C"/>
    <w:rsid w:val="000124EF"/>
    <w:rsid w:val="00015450"/>
    <w:rsid w:val="000162D7"/>
    <w:rsid w:val="00017541"/>
    <w:rsid w:val="00033A9F"/>
    <w:rsid w:val="00034B8B"/>
    <w:rsid w:val="00035CDD"/>
    <w:rsid w:val="000369C7"/>
    <w:rsid w:val="000371BF"/>
    <w:rsid w:val="000405EC"/>
    <w:rsid w:val="00041485"/>
    <w:rsid w:val="00050BE3"/>
    <w:rsid w:val="00054F0F"/>
    <w:rsid w:val="0005511F"/>
    <w:rsid w:val="00060FAC"/>
    <w:rsid w:val="000625D7"/>
    <w:rsid w:val="00067F3C"/>
    <w:rsid w:val="00073601"/>
    <w:rsid w:val="00077BDD"/>
    <w:rsid w:val="000819A1"/>
    <w:rsid w:val="000831E7"/>
    <w:rsid w:val="00083302"/>
    <w:rsid w:val="00083DF8"/>
    <w:rsid w:val="00086482"/>
    <w:rsid w:val="00086900"/>
    <w:rsid w:val="000906C3"/>
    <w:rsid w:val="00092DA4"/>
    <w:rsid w:val="000A1517"/>
    <w:rsid w:val="000A34D8"/>
    <w:rsid w:val="000A4831"/>
    <w:rsid w:val="000A5DB8"/>
    <w:rsid w:val="000B60D4"/>
    <w:rsid w:val="000C1E20"/>
    <w:rsid w:val="000C4C38"/>
    <w:rsid w:val="000C4C8A"/>
    <w:rsid w:val="000C506D"/>
    <w:rsid w:val="000C6721"/>
    <w:rsid w:val="000C73B9"/>
    <w:rsid w:val="000D395B"/>
    <w:rsid w:val="000E24E7"/>
    <w:rsid w:val="000E373C"/>
    <w:rsid w:val="000E405A"/>
    <w:rsid w:val="000E492C"/>
    <w:rsid w:val="000F43EC"/>
    <w:rsid w:val="000F6384"/>
    <w:rsid w:val="00102334"/>
    <w:rsid w:val="00106BE2"/>
    <w:rsid w:val="00110018"/>
    <w:rsid w:val="00111741"/>
    <w:rsid w:val="0011465A"/>
    <w:rsid w:val="001147A1"/>
    <w:rsid w:val="00120672"/>
    <w:rsid w:val="00121C65"/>
    <w:rsid w:val="001272E7"/>
    <w:rsid w:val="00127AA2"/>
    <w:rsid w:val="00132888"/>
    <w:rsid w:val="00133A32"/>
    <w:rsid w:val="00134AB1"/>
    <w:rsid w:val="001354E8"/>
    <w:rsid w:val="00135EBB"/>
    <w:rsid w:val="00140E39"/>
    <w:rsid w:val="00141677"/>
    <w:rsid w:val="001444AE"/>
    <w:rsid w:val="001449DC"/>
    <w:rsid w:val="001544C8"/>
    <w:rsid w:val="00157C83"/>
    <w:rsid w:val="001733A8"/>
    <w:rsid w:val="001870DE"/>
    <w:rsid w:val="00190835"/>
    <w:rsid w:val="00191270"/>
    <w:rsid w:val="00195DA8"/>
    <w:rsid w:val="001977C1"/>
    <w:rsid w:val="001A35AA"/>
    <w:rsid w:val="001A4590"/>
    <w:rsid w:val="001A486A"/>
    <w:rsid w:val="001A61C0"/>
    <w:rsid w:val="001A7E95"/>
    <w:rsid w:val="001B359A"/>
    <w:rsid w:val="001B712E"/>
    <w:rsid w:val="001C0E5C"/>
    <w:rsid w:val="001C406D"/>
    <w:rsid w:val="001C6B21"/>
    <w:rsid w:val="001D1A7C"/>
    <w:rsid w:val="001D29B8"/>
    <w:rsid w:val="001D6869"/>
    <w:rsid w:val="001F1A33"/>
    <w:rsid w:val="001F2054"/>
    <w:rsid w:val="001F21DF"/>
    <w:rsid w:val="001F2AC6"/>
    <w:rsid w:val="001F36BD"/>
    <w:rsid w:val="001F6D4B"/>
    <w:rsid w:val="00201E08"/>
    <w:rsid w:val="00204BD2"/>
    <w:rsid w:val="002103FE"/>
    <w:rsid w:val="0021644A"/>
    <w:rsid w:val="00225D7B"/>
    <w:rsid w:val="0023273C"/>
    <w:rsid w:val="0023321B"/>
    <w:rsid w:val="00236AFF"/>
    <w:rsid w:val="00240BF1"/>
    <w:rsid w:val="00240CB4"/>
    <w:rsid w:val="002526A5"/>
    <w:rsid w:val="002566D8"/>
    <w:rsid w:val="00263158"/>
    <w:rsid w:val="00263BA6"/>
    <w:rsid w:val="00265274"/>
    <w:rsid w:val="0027191C"/>
    <w:rsid w:val="002812FD"/>
    <w:rsid w:val="0028273A"/>
    <w:rsid w:val="00283F6B"/>
    <w:rsid w:val="00287CCE"/>
    <w:rsid w:val="00291489"/>
    <w:rsid w:val="002A0A3F"/>
    <w:rsid w:val="002A12C1"/>
    <w:rsid w:val="002B3949"/>
    <w:rsid w:val="002B515A"/>
    <w:rsid w:val="002B5264"/>
    <w:rsid w:val="002B5265"/>
    <w:rsid w:val="002C76C0"/>
    <w:rsid w:val="002D4235"/>
    <w:rsid w:val="002E095A"/>
    <w:rsid w:val="002E15ED"/>
    <w:rsid w:val="002E1F37"/>
    <w:rsid w:val="002E4B95"/>
    <w:rsid w:val="002E7510"/>
    <w:rsid w:val="002F082D"/>
    <w:rsid w:val="002F59A1"/>
    <w:rsid w:val="002F6768"/>
    <w:rsid w:val="00304C64"/>
    <w:rsid w:val="003072EF"/>
    <w:rsid w:val="00311182"/>
    <w:rsid w:val="00311B5F"/>
    <w:rsid w:val="00314814"/>
    <w:rsid w:val="0031522B"/>
    <w:rsid w:val="00315CF4"/>
    <w:rsid w:val="00315FDA"/>
    <w:rsid w:val="00321C44"/>
    <w:rsid w:val="00324981"/>
    <w:rsid w:val="00325CE6"/>
    <w:rsid w:val="00331437"/>
    <w:rsid w:val="0033406E"/>
    <w:rsid w:val="00335E71"/>
    <w:rsid w:val="00345F18"/>
    <w:rsid w:val="00352E62"/>
    <w:rsid w:val="00364939"/>
    <w:rsid w:val="00370121"/>
    <w:rsid w:val="003711D5"/>
    <w:rsid w:val="003731DF"/>
    <w:rsid w:val="003742E3"/>
    <w:rsid w:val="003775E6"/>
    <w:rsid w:val="00382D94"/>
    <w:rsid w:val="00383741"/>
    <w:rsid w:val="00392E0B"/>
    <w:rsid w:val="00393630"/>
    <w:rsid w:val="00397A49"/>
    <w:rsid w:val="003A0068"/>
    <w:rsid w:val="003A3FBB"/>
    <w:rsid w:val="003A647B"/>
    <w:rsid w:val="003B7131"/>
    <w:rsid w:val="003C12DB"/>
    <w:rsid w:val="003D3C8B"/>
    <w:rsid w:val="003D6167"/>
    <w:rsid w:val="003D6BE5"/>
    <w:rsid w:val="003E0B2B"/>
    <w:rsid w:val="003F59A6"/>
    <w:rsid w:val="004040F8"/>
    <w:rsid w:val="00406749"/>
    <w:rsid w:val="0041663C"/>
    <w:rsid w:val="00423843"/>
    <w:rsid w:val="004252E8"/>
    <w:rsid w:val="00430130"/>
    <w:rsid w:val="0043339D"/>
    <w:rsid w:val="00435D47"/>
    <w:rsid w:val="00441604"/>
    <w:rsid w:val="00452487"/>
    <w:rsid w:val="004571B6"/>
    <w:rsid w:val="00460D19"/>
    <w:rsid w:val="00466B9D"/>
    <w:rsid w:val="00470C31"/>
    <w:rsid w:val="0047113D"/>
    <w:rsid w:val="0047427E"/>
    <w:rsid w:val="00475D4A"/>
    <w:rsid w:val="00482014"/>
    <w:rsid w:val="00483D50"/>
    <w:rsid w:val="004A2756"/>
    <w:rsid w:val="004A7A8B"/>
    <w:rsid w:val="004B2DA9"/>
    <w:rsid w:val="004B60E3"/>
    <w:rsid w:val="004B6160"/>
    <w:rsid w:val="004B6C1D"/>
    <w:rsid w:val="004B7CF7"/>
    <w:rsid w:val="004C1A1B"/>
    <w:rsid w:val="004C34B8"/>
    <w:rsid w:val="004C54FB"/>
    <w:rsid w:val="004C679A"/>
    <w:rsid w:val="004D2325"/>
    <w:rsid w:val="004E23C7"/>
    <w:rsid w:val="004E2FBE"/>
    <w:rsid w:val="004E346E"/>
    <w:rsid w:val="004E34AD"/>
    <w:rsid w:val="004E52EA"/>
    <w:rsid w:val="004E5D81"/>
    <w:rsid w:val="004E7907"/>
    <w:rsid w:val="004F0D52"/>
    <w:rsid w:val="0050287F"/>
    <w:rsid w:val="00507FD7"/>
    <w:rsid w:val="005143E0"/>
    <w:rsid w:val="00515C15"/>
    <w:rsid w:val="00522E54"/>
    <w:rsid w:val="0053546C"/>
    <w:rsid w:val="005362C7"/>
    <w:rsid w:val="00536729"/>
    <w:rsid w:val="0053691C"/>
    <w:rsid w:val="00540879"/>
    <w:rsid w:val="005654E6"/>
    <w:rsid w:val="00566568"/>
    <w:rsid w:val="00571110"/>
    <w:rsid w:val="00572442"/>
    <w:rsid w:val="00572F6A"/>
    <w:rsid w:val="0057607E"/>
    <w:rsid w:val="00583ADF"/>
    <w:rsid w:val="00592FBE"/>
    <w:rsid w:val="00594343"/>
    <w:rsid w:val="00594903"/>
    <w:rsid w:val="0059714C"/>
    <w:rsid w:val="005A25EA"/>
    <w:rsid w:val="005A35E6"/>
    <w:rsid w:val="005A397D"/>
    <w:rsid w:val="005A76E5"/>
    <w:rsid w:val="005B1CFA"/>
    <w:rsid w:val="005B353C"/>
    <w:rsid w:val="005B490C"/>
    <w:rsid w:val="005B7270"/>
    <w:rsid w:val="005C0374"/>
    <w:rsid w:val="005C7D35"/>
    <w:rsid w:val="005D163D"/>
    <w:rsid w:val="005E6610"/>
    <w:rsid w:val="005E6A6C"/>
    <w:rsid w:val="005E6CBE"/>
    <w:rsid w:val="005E6D10"/>
    <w:rsid w:val="005F170D"/>
    <w:rsid w:val="005F1DA4"/>
    <w:rsid w:val="005F5FB1"/>
    <w:rsid w:val="0060078B"/>
    <w:rsid w:val="00615452"/>
    <w:rsid w:val="0061665C"/>
    <w:rsid w:val="00621E0D"/>
    <w:rsid w:val="00625A6C"/>
    <w:rsid w:val="00625D91"/>
    <w:rsid w:val="00634A5D"/>
    <w:rsid w:val="00644231"/>
    <w:rsid w:val="00644262"/>
    <w:rsid w:val="0065395B"/>
    <w:rsid w:val="0065542E"/>
    <w:rsid w:val="006625F7"/>
    <w:rsid w:val="00666FA7"/>
    <w:rsid w:val="00667B9C"/>
    <w:rsid w:val="00674F15"/>
    <w:rsid w:val="00677CC3"/>
    <w:rsid w:val="006809F6"/>
    <w:rsid w:val="00681718"/>
    <w:rsid w:val="006822B1"/>
    <w:rsid w:val="00683653"/>
    <w:rsid w:val="006903F8"/>
    <w:rsid w:val="00690D4C"/>
    <w:rsid w:val="00690E29"/>
    <w:rsid w:val="006A1448"/>
    <w:rsid w:val="006A227D"/>
    <w:rsid w:val="006A2ACF"/>
    <w:rsid w:val="006A4288"/>
    <w:rsid w:val="006B3A50"/>
    <w:rsid w:val="006B43B8"/>
    <w:rsid w:val="006B7A00"/>
    <w:rsid w:val="006C1953"/>
    <w:rsid w:val="006C391B"/>
    <w:rsid w:val="006D27DC"/>
    <w:rsid w:val="006E03C6"/>
    <w:rsid w:val="006E136F"/>
    <w:rsid w:val="006E21C9"/>
    <w:rsid w:val="006E43EA"/>
    <w:rsid w:val="006F0028"/>
    <w:rsid w:val="006F3F80"/>
    <w:rsid w:val="006F666D"/>
    <w:rsid w:val="006F7BC4"/>
    <w:rsid w:val="00702EC3"/>
    <w:rsid w:val="0070317C"/>
    <w:rsid w:val="00704213"/>
    <w:rsid w:val="00726518"/>
    <w:rsid w:val="00732281"/>
    <w:rsid w:val="00735ADA"/>
    <w:rsid w:val="00742472"/>
    <w:rsid w:val="00743F12"/>
    <w:rsid w:val="007445E8"/>
    <w:rsid w:val="00744CFC"/>
    <w:rsid w:val="00752300"/>
    <w:rsid w:val="007539D8"/>
    <w:rsid w:val="0075543E"/>
    <w:rsid w:val="007575C6"/>
    <w:rsid w:val="00760156"/>
    <w:rsid w:val="00771649"/>
    <w:rsid w:val="00776ADC"/>
    <w:rsid w:val="00783536"/>
    <w:rsid w:val="007878EC"/>
    <w:rsid w:val="007A4EB0"/>
    <w:rsid w:val="007A583F"/>
    <w:rsid w:val="007B228A"/>
    <w:rsid w:val="007B3DCB"/>
    <w:rsid w:val="007B5849"/>
    <w:rsid w:val="007C5849"/>
    <w:rsid w:val="007C62C8"/>
    <w:rsid w:val="007D20AE"/>
    <w:rsid w:val="007E0DAA"/>
    <w:rsid w:val="007E4204"/>
    <w:rsid w:val="007E565E"/>
    <w:rsid w:val="007E64D5"/>
    <w:rsid w:val="007E7350"/>
    <w:rsid w:val="007F105F"/>
    <w:rsid w:val="007F716E"/>
    <w:rsid w:val="008073DE"/>
    <w:rsid w:val="00810CF5"/>
    <w:rsid w:val="0081233C"/>
    <w:rsid w:val="00812943"/>
    <w:rsid w:val="00813F00"/>
    <w:rsid w:val="00835196"/>
    <w:rsid w:val="00835918"/>
    <w:rsid w:val="008436BB"/>
    <w:rsid w:val="008447D5"/>
    <w:rsid w:val="00846456"/>
    <w:rsid w:val="00847028"/>
    <w:rsid w:val="0085306B"/>
    <w:rsid w:val="0085628B"/>
    <w:rsid w:val="008569A6"/>
    <w:rsid w:val="008661C2"/>
    <w:rsid w:val="0086631B"/>
    <w:rsid w:val="00881120"/>
    <w:rsid w:val="0089198E"/>
    <w:rsid w:val="00897E40"/>
    <w:rsid w:val="008A5FE0"/>
    <w:rsid w:val="008B288E"/>
    <w:rsid w:val="008B569B"/>
    <w:rsid w:val="008C1F0D"/>
    <w:rsid w:val="008C332B"/>
    <w:rsid w:val="008D1CDB"/>
    <w:rsid w:val="008D58F6"/>
    <w:rsid w:val="008E38C3"/>
    <w:rsid w:val="008F304D"/>
    <w:rsid w:val="00900901"/>
    <w:rsid w:val="00901534"/>
    <w:rsid w:val="00902064"/>
    <w:rsid w:val="009042B6"/>
    <w:rsid w:val="00906CDA"/>
    <w:rsid w:val="009112BF"/>
    <w:rsid w:val="00913F53"/>
    <w:rsid w:val="00916770"/>
    <w:rsid w:val="00917AEF"/>
    <w:rsid w:val="00923BE7"/>
    <w:rsid w:val="00927DD6"/>
    <w:rsid w:val="00927DFB"/>
    <w:rsid w:val="0093610F"/>
    <w:rsid w:val="0094231F"/>
    <w:rsid w:val="00945737"/>
    <w:rsid w:val="00950637"/>
    <w:rsid w:val="0095287D"/>
    <w:rsid w:val="00953BB3"/>
    <w:rsid w:val="00960658"/>
    <w:rsid w:val="00962846"/>
    <w:rsid w:val="009640BC"/>
    <w:rsid w:val="00965D67"/>
    <w:rsid w:val="00966236"/>
    <w:rsid w:val="00970F1C"/>
    <w:rsid w:val="00974C40"/>
    <w:rsid w:val="00985DC0"/>
    <w:rsid w:val="00992911"/>
    <w:rsid w:val="009958FE"/>
    <w:rsid w:val="009A544C"/>
    <w:rsid w:val="009A565C"/>
    <w:rsid w:val="009A7240"/>
    <w:rsid w:val="009B3506"/>
    <w:rsid w:val="009B37CC"/>
    <w:rsid w:val="009B567C"/>
    <w:rsid w:val="009B5EF6"/>
    <w:rsid w:val="009C5205"/>
    <w:rsid w:val="009C6836"/>
    <w:rsid w:val="009C7D66"/>
    <w:rsid w:val="009D30B3"/>
    <w:rsid w:val="009D65DD"/>
    <w:rsid w:val="009D7BD5"/>
    <w:rsid w:val="009E06E9"/>
    <w:rsid w:val="009E13A7"/>
    <w:rsid w:val="009E3B53"/>
    <w:rsid w:val="009E4BD8"/>
    <w:rsid w:val="009E7CDD"/>
    <w:rsid w:val="009F5196"/>
    <w:rsid w:val="009F58BC"/>
    <w:rsid w:val="00A0052B"/>
    <w:rsid w:val="00A1203C"/>
    <w:rsid w:val="00A13445"/>
    <w:rsid w:val="00A144CC"/>
    <w:rsid w:val="00A16E31"/>
    <w:rsid w:val="00A230F1"/>
    <w:rsid w:val="00A2478D"/>
    <w:rsid w:val="00A265C9"/>
    <w:rsid w:val="00A27802"/>
    <w:rsid w:val="00A31332"/>
    <w:rsid w:val="00A33013"/>
    <w:rsid w:val="00A361AD"/>
    <w:rsid w:val="00A43BB3"/>
    <w:rsid w:val="00A45E4C"/>
    <w:rsid w:val="00A61569"/>
    <w:rsid w:val="00A63E48"/>
    <w:rsid w:val="00A647FF"/>
    <w:rsid w:val="00A732F6"/>
    <w:rsid w:val="00A740B0"/>
    <w:rsid w:val="00A7562B"/>
    <w:rsid w:val="00A7667C"/>
    <w:rsid w:val="00A81B83"/>
    <w:rsid w:val="00A866A2"/>
    <w:rsid w:val="00A91422"/>
    <w:rsid w:val="00A93BB2"/>
    <w:rsid w:val="00A952E1"/>
    <w:rsid w:val="00AA02E2"/>
    <w:rsid w:val="00AA34AA"/>
    <w:rsid w:val="00AA692F"/>
    <w:rsid w:val="00AB2665"/>
    <w:rsid w:val="00AC03F5"/>
    <w:rsid w:val="00AC281C"/>
    <w:rsid w:val="00AC3E60"/>
    <w:rsid w:val="00AC7432"/>
    <w:rsid w:val="00AD32B0"/>
    <w:rsid w:val="00AD3FA9"/>
    <w:rsid w:val="00AD56F5"/>
    <w:rsid w:val="00AD61CA"/>
    <w:rsid w:val="00AE08E3"/>
    <w:rsid w:val="00AE1A7E"/>
    <w:rsid w:val="00AE6D67"/>
    <w:rsid w:val="00AE6E7B"/>
    <w:rsid w:val="00AF2EDC"/>
    <w:rsid w:val="00B06740"/>
    <w:rsid w:val="00B10A1F"/>
    <w:rsid w:val="00B1125B"/>
    <w:rsid w:val="00B14488"/>
    <w:rsid w:val="00B2194B"/>
    <w:rsid w:val="00B31302"/>
    <w:rsid w:val="00B42CCC"/>
    <w:rsid w:val="00B44A2E"/>
    <w:rsid w:val="00B47B72"/>
    <w:rsid w:val="00B53E40"/>
    <w:rsid w:val="00B56DDF"/>
    <w:rsid w:val="00B56FC8"/>
    <w:rsid w:val="00B62CD1"/>
    <w:rsid w:val="00B66163"/>
    <w:rsid w:val="00B73484"/>
    <w:rsid w:val="00B74BF3"/>
    <w:rsid w:val="00B765A0"/>
    <w:rsid w:val="00B76C3E"/>
    <w:rsid w:val="00B77148"/>
    <w:rsid w:val="00B86A7A"/>
    <w:rsid w:val="00B95E5F"/>
    <w:rsid w:val="00BA1418"/>
    <w:rsid w:val="00BA2DEE"/>
    <w:rsid w:val="00BA555A"/>
    <w:rsid w:val="00BB16A2"/>
    <w:rsid w:val="00BB5C35"/>
    <w:rsid w:val="00BB6037"/>
    <w:rsid w:val="00BC4B49"/>
    <w:rsid w:val="00BC61D1"/>
    <w:rsid w:val="00BD0D4E"/>
    <w:rsid w:val="00BD112C"/>
    <w:rsid w:val="00BD2C40"/>
    <w:rsid w:val="00BD3EC8"/>
    <w:rsid w:val="00BD67E3"/>
    <w:rsid w:val="00BD6FC0"/>
    <w:rsid w:val="00BE28A5"/>
    <w:rsid w:val="00BE2B39"/>
    <w:rsid w:val="00BF21D0"/>
    <w:rsid w:val="00C0366D"/>
    <w:rsid w:val="00C06AAA"/>
    <w:rsid w:val="00C07F28"/>
    <w:rsid w:val="00C10EBE"/>
    <w:rsid w:val="00C11492"/>
    <w:rsid w:val="00C14DE1"/>
    <w:rsid w:val="00C3548F"/>
    <w:rsid w:val="00C3708F"/>
    <w:rsid w:val="00C4048A"/>
    <w:rsid w:val="00C42D0F"/>
    <w:rsid w:val="00C46F0C"/>
    <w:rsid w:val="00C552F5"/>
    <w:rsid w:val="00C56806"/>
    <w:rsid w:val="00C572D5"/>
    <w:rsid w:val="00C6490B"/>
    <w:rsid w:val="00C70CA7"/>
    <w:rsid w:val="00C71360"/>
    <w:rsid w:val="00C7470F"/>
    <w:rsid w:val="00C77810"/>
    <w:rsid w:val="00C80671"/>
    <w:rsid w:val="00C82B9A"/>
    <w:rsid w:val="00C87A19"/>
    <w:rsid w:val="00CA0DE9"/>
    <w:rsid w:val="00CA28C3"/>
    <w:rsid w:val="00CB1E89"/>
    <w:rsid w:val="00CB5225"/>
    <w:rsid w:val="00CC10C1"/>
    <w:rsid w:val="00CC2229"/>
    <w:rsid w:val="00CC2B18"/>
    <w:rsid w:val="00CC3C63"/>
    <w:rsid w:val="00CC61FF"/>
    <w:rsid w:val="00CC6F55"/>
    <w:rsid w:val="00CE1196"/>
    <w:rsid w:val="00CE1265"/>
    <w:rsid w:val="00CE2CCE"/>
    <w:rsid w:val="00CE41A5"/>
    <w:rsid w:val="00CE4963"/>
    <w:rsid w:val="00D0363E"/>
    <w:rsid w:val="00D16CE4"/>
    <w:rsid w:val="00D2207B"/>
    <w:rsid w:val="00D22FCB"/>
    <w:rsid w:val="00D24531"/>
    <w:rsid w:val="00D252FD"/>
    <w:rsid w:val="00D3046E"/>
    <w:rsid w:val="00D309BC"/>
    <w:rsid w:val="00D30DB2"/>
    <w:rsid w:val="00D4515D"/>
    <w:rsid w:val="00D47BFC"/>
    <w:rsid w:val="00D5496C"/>
    <w:rsid w:val="00D67C96"/>
    <w:rsid w:val="00D741CA"/>
    <w:rsid w:val="00D749C2"/>
    <w:rsid w:val="00D76E84"/>
    <w:rsid w:val="00D84087"/>
    <w:rsid w:val="00D84BB8"/>
    <w:rsid w:val="00D85F2B"/>
    <w:rsid w:val="00D919B6"/>
    <w:rsid w:val="00DA7A1B"/>
    <w:rsid w:val="00DB6270"/>
    <w:rsid w:val="00DB66B2"/>
    <w:rsid w:val="00DB6BB2"/>
    <w:rsid w:val="00DE5C39"/>
    <w:rsid w:val="00DF309F"/>
    <w:rsid w:val="00DF3163"/>
    <w:rsid w:val="00DF41E7"/>
    <w:rsid w:val="00DF7F22"/>
    <w:rsid w:val="00E07F77"/>
    <w:rsid w:val="00E14623"/>
    <w:rsid w:val="00E15345"/>
    <w:rsid w:val="00E175F2"/>
    <w:rsid w:val="00E26085"/>
    <w:rsid w:val="00E2669E"/>
    <w:rsid w:val="00E271A5"/>
    <w:rsid w:val="00E32D82"/>
    <w:rsid w:val="00E33339"/>
    <w:rsid w:val="00E45E7C"/>
    <w:rsid w:val="00E47023"/>
    <w:rsid w:val="00E570F6"/>
    <w:rsid w:val="00E630C9"/>
    <w:rsid w:val="00E64BD1"/>
    <w:rsid w:val="00E66AD8"/>
    <w:rsid w:val="00E73113"/>
    <w:rsid w:val="00E7321A"/>
    <w:rsid w:val="00E8764E"/>
    <w:rsid w:val="00E90F9F"/>
    <w:rsid w:val="00E97B7D"/>
    <w:rsid w:val="00EA25A3"/>
    <w:rsid w:val="00EA36A9"/>
    <w:rsid w:val="00EA410E"/>
    <w:rsid w:val="00EB2FFC"/>
    <w:rsid w:val="00EB5606"/>
    <w:rsid w:val="00ED0FE5"/>
    <w:rsid w:val="00ED2C46"/>
    <w:rsid w:val="00EE3637"/>
    <w:rsid w:val="00EE5D7B"/>
    <w:rsid w:val="00EF2CDE"/>
    <w:rsid w:val="00EF3B1B"/>
    <w:rsid w:val="00EF4F3D"/>
    <w:rsid w:val="00EF6552"/>
    <w:rsid w:val="00EF7D49"/>
    <w:rsid w:val="00F04F0F"/>
    <w:rsid w:val="00F10770"/>
    <w:rsid w:val="00F10A19"/>
    <w:rsid w:val="00F11F27"/>
    <w:rsid w:val="00F16E7E"/>
    <w:rsid w:val="00F22D15"/>
    <w:rsid w:val="00F22EE7"/>
    <w:rsid w:val="00F417D1"/>
    <w:rsid w:val="00F55257"/>
    <w:rsid w:val="00F55331"/>
    <w:rsid w:val="00F57F41"/>
    <w:rsid w:val="00F63042"/>
    <w:rsid w:val="00F65763"/>
    <w:rsid w:val="00F72463"/>
    <w:rsid w:val="00F75972"/>
    <w:rsid w:val="00F76513"/>
    <w:rsid w:val="00F82657"/>
    <w:rsid w:val="00F85957"/>
    <w:rsid w:val="00F876E3"/>
    <w:rsid w:val="00F93C23"/>
    <w:rsid w:val="00FB684A"/>
    <w:rsid w:val="00FB69AA"/>
    <w:rsid w:val="00FB76EC"/>
    <w:rsid w:val="00FC0731"/>
    <w:rsid w:val="00FC3615"/>
    <w:rsid w:val="00FD3C77"/>
    <w:rsid w:val="00FD3FCF"/>
    <w:rsid w:val="00FE0533"/>
    <w:rsid w:val="00FE053C"/>
    <w:rsid w:val="00FE0DD9"/>
    <w:rsid w:val="00FE5614"/>
    <w:rsid w:val="00FF2032"/>
    <w:rsid w:val="00FF408C"/>
    <w:rsid w:val="00FF6809"/>
    <w:rsid w:val="00FF6F6B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829DAC-4192-4823-80DE-B1976C347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196"/>
    <w:pPr>
      <w:overflowPunct w:val="0"/>
      <w:autoSpaceDE w:val="0"/>
      <w:autoSpaceDN w:val="0"/>
      <w:adjustRightInd w:val="0"/>
      <w:textAlignment w:val="baseline"/>
    </w:pPr>
    <w:rPr>
      <w:rFonts w:ascii="Antiqua" w:hAnsi="Antiqua"/>
      <w:color w:val="000000"/>
      <w:sz w:val="24"/>
      <w:lang w:val="en-US" w:eastAsia="ru-RU"/>
    </w:rPr>
  </w:style>
  <w:style w:type="character" w:default="1" w:styleId="a0">
    <w:name w:val="Default Paragraph Font"/>
    <w:aliases w:val="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CE1196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CE1196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CE1196"/>
  </w:style>
  <w:style w:type="paragraph" w:customStyle="1" w:styleId="a6">
    <w:name w:val=" Знак Знак"/>
    <w:basedOn w:val="a"/>
    <w:rsid w:val="00CE1196"/>
    <w:pPr>
      <w:overflowPunct/>
      <w:autoSpaceDE/>
      <w:autoSpaceDN/>
      <w:adjustRightInd/>
      <w:textAlignment w:val="auto"/>
    </w:pPr>
    <w:rPr>
      <w:rFonts w:ascii="Verdana" w:hAnsi="Verdana" w:cs="Verdana"/>
      <w:color w:val="auto"/>
      <w:sz w:val="20"/>
      <w:lang w:val="uk-UA" w:eastAsia="en-US"/>
    </w:rPr>
  </w:style>
  <w:style w:type="character" w:styleId="a7">
    <w:name w:val="Hyperlink"/>
    <w:rsid w:val="00CE1196"/>
    <w:rPr>
      <w:color w:val="0000FF"/>
      <w:u w:val="single"/>
    </w:rPr>
  </w:style>
  <w:style w:type="paragraph" w:styleId="a8">
    <w:name w:val="List"/>
    <w:basedOn w:val="a"/>
    <w:rsid w:val="00CE1196"/>
    <w:pPr>
      <w:overflowPunct/>
      <w:autoSpaceDE/>
      <w:autoSpaceDN/>
      <w:adjustRightInd/>
      <w:ind w:left="283" w:hanging="283"/>
      <w:textAlignment w:val="auto"/>
    </w:pPr>
    <w:rPr>
      <w:rFonts w:ascii="Times New Roman" w:hAnsi="Times New Roman"/>
      <w:color w:val="auto"/>
      <w:sz w:val="20"/>
      <w:lang w:val="ru-RU"/>
    </w:rPr>
  </w:style>
  <w:style w:type="paragraph" w:styleId="a9">
    <w:name w:val="Body Text"/>
    <w:basedOn w:val="a"/>
    <w:rsid w:val="00CE1196"/>
    <w:pPr>
      <w:spacing w:after="120"/>
    </w:pPr>
  </w:style>
  <w:style w:type="paragraph" w:styleId="aa">
    <w:name w:val="Body Text First Indent"/>
    <w:basedOn w:val="a9"/>
    <w:rsid w:val="00CE1196"/>
    <w:pPr>
      <w:ind w:firstLine="210"/>
    </w:pPr>
  </w:style>
  <w:style w:type="paragraph" w:customStyle="1" w:styleId="1">
    <w:name w:val="Знак Знак1 Знак"/>
    <w:basedOn w:val="a"/>
    <w:rsid w:val="00041485"/>
    <w:pPr>
      <w:overflowPunct/>
      <w:autoSpaceDE/>
      <w:autoSpaceDN/>
      <w:adjustRightInd/>
      <w:textAlignment w:val="auto"/>
    </w:pPr>
    <w:rPr>
      <w:rFonts w:ascii="Verdana" w:hAnsi="Verdana" w:cs="Verdana"/>
      <w:color w:val="auto"/>
      <w:sz w:val="20"/>
      <w:lang w:eastAsia="en-US"/>
    </w:rPr>
  </w:style>
  <w:style w:type="paragraph" w:customStyle="1" w:styleId="10">
    <w:name w:val=" Знак Знак1 Знак"/>
    <w:basedOn w:val="a"/>
    <w:rsid w:val="000C4C8A"/>
    <w:pPr>
      <w:overflowPunct/>
      <w:autoSpaceDE/>
      <w:autoSpaceDN/>
      <w:adjustRightInd/>
      <w:textAlignment w:val="auto"/>
    </w:pPr>
    <w:rPr>
      <w:rFonts w:ascii="Verdana" w:hAnsi="Verdana" w:cs="Verdana"/>
      <w:color w:val="auto"/>
      <w:sz w:val="20"/>
      <w:lang w:eastAsia="en-US"/>
    </w:rPr>
  </w:style>
  <w:style w:type="paragraph" w:styleId="2">
    <w:name w:val="Body Text 2"/>
    <w:basedOn w:val="a"/>
    <w:rsid w:val="000C4C8A"/>
    <w:pPr>
      <w:overflowPunct/>
      <w:autoSpaceDE/>
      <w:autoSpaceDN/>
      <w:adjustRightInd/>
      <w:spacing w:after="120" w:line="480" w:lineRule="auto"/>
      <w:textAlignment w:val="auto"/>
    </w:pPr>
    <w:rPr>
      <w:rFonts w:ascii="Times New Roman" w:hAnsi="Times New Roman"/>
      <w:color w:val="auto"/>
      <w:sz w:val="20"/>
      <w:lang w:val="uk-UA"/>
    </w:rPr>
  </w:style>
  <w:style w:type="paragraph" w:customStyle="1" w:styleId="11">
    <w:name w:val=" Знак1"/>
    <w:basedOn w:val="a"/>
    <w:rsid w:val="000C1E20"/>
    <w:pPr>
      <w:overflowPunct/>
      <w:autoSpaceDE/>
      <w:autoSpaceDN/>
      <w:adjustRightInd/>
      <w:textAlignment w:val="auto"/>
    </w:pPr>
    <w:rPr>
      <w:rFonts w:ascii="Verdana" w:hAnsi="Verdana" w:cs="Verdana"/>
      <w:color w:val="auto"/>
      <w:sz w:val="20"/>
      <w:lang w:eastAsia="en-US"/>
    </w:rPr>
  </w:style>
  <w:style w:type="paragraph" w:customStyle="1" w:styleId="CharCharCharChar">
    <w:name w:val="Char Знак Знак Char Знак Знак Char Знак Знак Char Знак Знак Знак Знак"/>
    <w:basedOn w:val="a"/>
    <w:rsid w:val="00077BDD"/>
    <w:pPr>
      <w:overflowPunct/>
      <w:autoSpaceDE/>
      <w:autoSpaceDN/>
      <w:adjustRightInd/>
      <w:textAlignment w:val="auto"/>
    </w:pPr>
    <w:rPr>
      <w:rFonts w:ascii="Verdana" w:hAnsi="Verdana" w:cs="Verdana"/>
      <w:color w:val="auto"/>
      <w:sz w:val="20"/>
      <w:lang w:eastAsia="en-US"/>
    </w:rPr>
  </w:style>
  <w:style w:type="paragraph" w:styleId="ab">
    <w:name w:val="Balloon Text"/>
    <w:basedOn w:val="a"/>
    <w:semiHidden/>
    <w:rsid w:val="001C6B21"/>
    <w:rPr>
      <w:rFonts w:ascii="Tahoma" w:hAnsi="Tahoma" w:cs="Tahoma"/>
      <w:sz w:val="16"/>
      <w:szCs w:val="16"/>
    </w:rPr>
  </w:style>
  <w:style w:type="paragraph" w:customStyle="1" w:styleId="Char">
    <w:name w:val=" Char"/>
    <w:basedOn w:val="a"/>
    <w:rsid w:val="00383741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 w:cs="Arial"/>
      <w:color w:val="auto"/>
      <w:sz w:val="20"/>
      <w:lang w:eastAsia="en-US"/>
    </w:rPr>
  </w:style>
  <w:style w:type="paragraph" w:customStyle="1" w:styleId="ac">
    <w:name w:val="Знак"/>
    <w:basedOn w:val="a"/>
    <w:rsid w:val="00625D91"/>
    <w:pPr>
      <w:overflowPunct/>
      <w:autoSpaceDE/>
      <w:autoSpaceDN/>
      <w:adjustRightInd/>
      <w:textAlignment w:val="auto"/>
    </w:pPr>
    <w:rPr>
      <w:rFonts w:ascii="Verdana" w:hAnsi="Verdana" w:cs="Verdana"/>
      <w:color w:val="auto"/>
      <w:sz w:val="20"/>
      <w:lang w:eastAsia="en-US"/>
    </w:rPr>
  </w:style>
  <w:style w:type="paragraph" w:customStyle="1" w:styleId="ad">
    <w:name w:val="Нормальный"/>
    <w:rsid w:val="00810CF5"/>
    <w:pPr>
      <w:autoSpaceDE w:val="0"/>
      <w:autoSpaceDN w:val="0"/>
    </w:pPr>
    <w:rPr>
      <w:lang w:val="ru-RU" w:eastAsia="ru-RU"/>
    </w:rPr>
  </w:style>
  <w:style w:type="paragraph" w:customStyle="1" w:styleId="ae">
    <w:name w:val=" Знак"/>
    <w:basedOn w:val="a"/>
    <w:rsid w:val="00D84087"/>
    <w:pPr>
      <w:overflowPunct/>
      <w:autoSpaceDE/>
      <w:autoSpaceDN/>
      <w:adjustRightInd/>
      <w:textAlignment w:val="auto"/>
    </w:pPr>
    <w:rPr>
      <w:rFonts w:ascii="Verdana" w:hAnsi="Verdana" w:cs="Verdana"/>
      <w:color w:val="auto"/>
      <w:sz w:val="20"/>
      <w:lang w:eastAsia="en-US"/>
    </w:rPr>
  </w:style>
  <w:style w:type="table" w:styleId="af">
    <w:name w:val="Table Grid"/>
    <w:basedOn w:val="a1"/>
    <w:rsid w:val="00D8408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 Знак2 Знак Знак Знак"/>
    <w:basedOn w:val="a"/>
    <w:rsid w:val="00FB684A"/>
    <w:pPr>
      <w:overflowPunct/>
      <w:autoSpaceDE/>
      <w:autoSpaceDN/>
      <w:adjustRightInd/>
      <w:textAlignment w:val="auto"/>
    </w:pPr>
    <w:rPr>
      <w:rFonts w:ascii="Verdana" w:hAnsi="Verdana" w:cs="Verdana"/>
      <w:color w:val="auto"/>
      <w:sz w:val="20"/>
      <w:lang w:val="uk-UA" w:eastAsia="en-US"/>
    </w:rPr>
  </w:style>
  <w:style w:type="character" w:styleId="af0">
    <w:name w:val="Strong"/>
    <w:qFormat/>
    <w:rsid w:val="00FB684A"/>
    <w:rPr>
      <w:b/>
      <w:bCs/>
    </w:rPr>
  </w:style>
  <w:style w:type="table" w:customStyle="1" w:styleId="12">
    <w:name w:val="Сетка таблицы1"/>
    <w:basedOn w:val="a1"/>
    <w:next w:val="af"/>
    <w:rsid w:val="00FF6F6B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rsid w:val="00A91422"/>
    <w:rPr>
      <w:sz w:val="16"/>
      <w:szCs w:val="16"/>
    </w:rPr>
  </w:style>
  <w:style w:type="paragraph" w:styleId="af2">
    <w:name w:val="annotation text"/>
    <w:basedOn w:val="a"/>
    <w:link w:val="af3"/>
    <w:rsid w:val="00A91422"/>
    <w:rPr>
      <w:sz w:val="20"/>
      <w:lang w:eastAsia="x-none"/>
    </w:rPr>
  </w:style>
  <w:style w:type="character" w:customStyle="1" w:styleId="af3">
    <w:name w:val="Текст примечания Знак"/>
    <w:link w:val="af2"/>
    <w:rsid w:val="00A91422"/>
    <w:rPr>
      <w:rFonts w:ascii="Antiqua" w:hAnsi="Antiqua"/>
      <w:color w:val="000000"/>
      <w:lang w:val="en-US"/>
    </w:rPr>
  </w:style>
  <w:style w:type="paragraph" w:styleId="af4">
    <w:name w:val="annotation subject"/>
    <w:basedOn w:val="af2"/>
    <w:next w:val="af2"/>
    <w:link w:val="af5"/>
    <w:rsid w:val="00A91422"/>
    <w:rPr>
      <w:b/>
      <w:bCs/>
    </w:rPr>
  </w:style>
  <w:style w:type="character" w:customStyle="1" w:styleId="af5">
    <w:name w:val="Тема примечания Знак"/>
    <w:link w:val="af4"/>
    <w:rsid w:val="00A91422"/>
    <w:rPr>
      <w:rFonts w:ascii="Antiqua" w:hAnsi="Antiqua"/>
      <w:b/>
      <w:bCs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58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C2276-E127-4F15-A9A4-31F04319D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3717</Words>
  <Characters>2120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Room13</dc:creator>
  <cp:keywords/>
  <cp:lastModifiedBy>Олександр</cp:lastModifiedBy>
  <cp:revision>2</cp:revision>
  <cp:lastPrinted>2022-02-15T13:38:00Z</cp:lastPrinted>
  <dcterms:created xsi:type="dcterms:W3CDTF">2023-02-14T15:09:00Z</dcterms:created>
  <dcterms:modified xsi:type="dcterms:W3CDTF">2023-02-14T15:09:00Z</dcterms:modified>
</cp:coreProperties>
</file>